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ЗАТВЕРДЖУЮ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Директор Співаківської</w:t>
      </w:r>
    </w:p>
    <w:p w:rsidR="000A0614" w:rsidRDefault="00A55B9B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гімназії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Оскільської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сільської ради</w:t>
      </w:r>
    </w:p>
    <w:p w:rsidR="000A0614" w:rsidRDefault="00A55B9B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Ізюмського району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Харківської області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________________Ю.М.Махова</w:t>
      </w:r>
    </w:p>
    <w:p w:rsidR="000A0614" w:rsidRDefault="00D35946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“___”___________20</w:t>
      </w:r>
      <w:r w:rsidR="00DA32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5B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21 </w:t>
      </w:r>
      <w:r w:rsidR="000A06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року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.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НАВЧАЛЬНИЙ ПЛАН</w:t>
      </w:r>
    </w:p>
    <w:p w:rsidR="000A0614" w:rsidRDefault="00A55B9B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Співаківської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Оскільської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сільської ради</w:t>
      </w:r>
    </w:p>
    <w:p w:rsidR="000A0614" w:rsidRDefault="00A55B9B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Ізюмського району</w:t>
      </w:r>
      <w:r w:rsidR="000A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Харківської області</w:t>
      </w:r>
    </w:p>
    <w:p w:rsidR="000A0614" w:rsidRDefault="00A55B9B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jc w:val="center"/>
        <w:rPr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2021/2022</w:t>
      </w:r>
      <w:r w:rsidR="000A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навчальний рік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10800"/>
          <w:tab w:val="left" w:pos="11160"/>
          <w:tab w:val="left" w:pos="12600"/>
          <w:tab w:val="left" w:pos="14040"/>
          <w:tab w:val="left" w:pos="15480"/>
          <w:tab w:val="left" w:pos="16920"/>
          <w:tab w:val="left" w:pos="18360"/>
          <w:tab w:val="left" w:pos="19800"/>
          <w:tab w:val="left" w:pos="21240"/>
          <w:tab w:val="left" w:pos="22680"/>
          <w:tab w:val="left" w:pos="24120"/>
          <w:tab w:val="left" w:pos="25560"/>
        </w:tabs>
        <w:spacing w:before="0" w:line="0" w:lineRule="atLeast"/>
        <w:rPr>
          <w:color w:val="000000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10800"/>
          <w:tab w:val="left" w:pos="11160"/>
          <w:tab w:val="left" w:pos="12600"/>
          <w:tab w:val="left" w:pos="14040"/>
          <w:tab w:val="left" w:pos="15480"/>
          <w:tab w:val="left" w:pos="16920"/>
          <w:tab w:val="left" w:pos="18360"/>
          <w:tab w:val="left" w:pos="19800"/>
          <w:tab w:val="left" w:pos="21240"/>
          <w:tab w:val="left" w:pos="22680"/>
          <w:tab w:val="left" w:pos="24120"/>
          <w:tab w:val="left" w:pos="25560"/>
        </w:tabs>
        <w:spacing w:before="0" w:line="0" w:lineRule="atLeast"/>
        <w:rPr>
          <w:color w:val="000000"/>
          <w:lang w:val="uk-UA"/>
        </w:rPr>
      </w:pPr>
    </w:p>
    <w:p w:rsidR="000A0614" w:rsidRDefault="000A0614" w:rsidP="005B53D3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5B53D3" w:rsidRDefault="005B53D3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0A0614" w:rsidRDefault="000A061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0A0614" w:rsidRDefault="000A0614" w:rsidP="000A0614">
      <w:pPr>
        <w:spacing w:line="200" w:lineRule="atLeast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Пояснювальна записка</w:t>
      </w:r>
    </w:p>
    <w:p w:rsidR="000A0614" w:rsidRDefault="000A0614" w:rsidP="000A0614">
      <w:pPr>
        <w:spacing w:line="200" w:lineRule="atLeast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до  навчального плану </w:t>
      </w:r>
    </w:p>
    <w:p w:rsidR="000A0614" w:rsidRDefault="00A55B9B" w:rsidP="000A0614">
      <w:pPr>
        <w:spacing w:line="200" w:lineRule="atLeast"/>
        <w:jc w:val="center"/>
        <w:rPr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b/>
          <w:bCs/>
          <w:i/>
          <w:iCs/>
          <w:sz w:val="28"/>
          <w:szCs w:val="28"/>
          <w:lang w:val="uk-UA"/>
        </w:rPr>
        <w:t>Співаківської</w:t>
      </w:r>
      <w:proofErr w:type="spellEnd"/>
      <w:r>
        <w:rPr>
          <w:b/>
          <w:bCs/>
          <w:i/>
          <w:iCs/>
          <w:sz w:val="28"/>
          <w:szCs w:val="28"/>
          <w:lang w:val="uk-UA"/>
        </w:rPr>
        <w:t xml:space="preserve">  гімназії </w:t>
      </w:r>
      <w:proofErr w:type="spellStart"/>
      <w:r>
        <w:rPr>
          <w:b/>
          <w:bCs/>
          <w:i/>
          <w:iCs/>
          <w:sz w:val="28"/>
          <w:szCs w:val="28"/>
          <w:lang w:val="uk-UA"/>
        </w:rPr>
        <w:t>Оскільської</w:t>
      </w:r>
      <w:proofErr w:type="spellEnd"/>
      <w:r>
        <w:rPr>
          <w:b/>
          <w:bCs/>
          <w:i/>
          <w:iCs/>
          <w:sz w:val="28"/>
          <w:szCs w:val="28"/>
          <w:lang w:val="uk-UA"/>
        </w:rPr>
        <w:t xml:space="preserve"> сільської ради</w:t>
      </w:r>
    </w:p>
    <w:p w:rsidR="000A0614" w:rsidRDefault="00A55B9B" w:rsidP="000A0614">
      <w:pPr>
        <w:spacing w:line="200" w:lineRule="atLeast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val="uk-UA" w:eastAsia="zh-CN" w:bidi="en-US"/>
        </w:rPr>
      </w:pPr>
      <w:r>
        <w:rPr>
          <w:b/>
          <w:bCs/>
          <w:i/>
          <w:iCs/>
          <w:sz w:val="28"/>
          <w:szCs w:val="28"/>
          <w:lang w:val="uk-UA"/>
        </w:rPr>
        <w:t>Ізюмського району</w:t>
      </w:r>
      <w:r w:rsidR="000A0614">
        <w:rPr>
          <w:b/>
          <w:bCs/>
          <w:i/>
          <w:iCs/>
          <w:sz w:val="28"/>
          <w:szCs w:val="28"/>
          <w:lang w:val="uk-UA"/>
        </w:rPr>
        <w:t xml:space="preserve"> Харківської області</w:t>
      </w:r>
    </w:p>
    <w:p w:rsidR="000A0614" w:rsidRDefault="00A55B9B" w:rsidP="000A0614">
      <w:pPr>
        <w:spacing w:line="200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val="uk-UA" w:eastAsia="zh-CN" w:bidi="en-US"/>
        </w:rPr>
        <w:t xml:space="preserve"> на 2021/2022</w:t>
      </w:r>
      <w:r w:rsidR="000A0614">
        <w:rPr>
          <w:rFonts w:eastAsia="Times New Roman"/>
          <w:b/>
          <w:bCs/>
          <w:i/>
          <w:iCs/>
          <w:color w:val="000000"/>
          <w:sz w:val="28"/>
          <w:szCs w:val="28"/>
          <w:lang w:val="uk-UA" w:eastAsia="zh-CN" w:bidi="en-US"/>
        </w:rPr>
        <w:t xml:space="preserve"> навчальний рік</w:t>
      </w:r>
    </w:p>
    <w:p w:rsidR="00DA3287" w:rsidRDefault="00162D10" w:rsidP="00DA328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І. Загальні засади</w:t>
      </w:r>
    </w:p>
    <w:p w:rsidR="00162D10" w:rsidRPr="00DA3287" w:rsidRDefault="00DA3287" w:rsidP="00DA3287">
      <w:pPr>
        <w:rPr>
          <w:rFonts w:eastAsia="Times New Roman"/>
          <w:sz w:val="26"/>
          <w:szCs w:val="26"/>
          <w:lang w:val="uk-UA"/>
        </w:rPr>
      </w:pPr>
      <w:r>
        <w:rPr>
          <w:b/>
          <w:sz w:val="28"/>
          <w:lang w:val="uk-UA"/>
        </w:rPr>
        <w:t xml:space="preserve">          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Навчальний</w:t>
      </w:r>
      <w:proofErr w:type="spellEnd"/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план</w:t>
      </w:r>
      <w:proofErr w:type="spellEnd"/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складено</w:t>
      </w:r>
      <w:proofErr w:type="spellEnd"/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на</w:t>
      </w:r>
      <w:proofErr w:type="spellEnd"/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підставі</w:t>
      </w:r>
      <w:proofErr w:type="spellEnd"/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освітніх</w:t>
      </w:r>
      <w:proofErr w:type="spellEnd"/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програм</w:t>
      </w:r>
      <w:proofErr w:type="spellEnd"/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Співак</w:t>
      </w:r>
      <w:r w:rsidR="00162D10" w:rsidRPr="00162D10">
        <w:rPr>
          <w:rFonts w:eastAsia="Times New Roman"/>
          <w:sz w:val="28"/>
          <w:szCs w:val="28"/>
          <w:lang w:val="uk-UA" w:eastAsia="uk-UA"/>
        </w:rPr>
        <w:t>івської</w:t>
      </w:r>
      <w:proofErr w:type="spellEnd"/>
      <w:r w:rsidR="00E26586" w:rsidRPr="005B53D3">
        <w:rPr>
          <w:rFonts w:eastAsia="Times New Roman"/>
          <w:sz w:val="28"/>
          <w:szCs w:val="28"/>
          <w:lang w:val="uk-UA" w:eastAsia="uk-UA"/>
        </w:rPr>
        <w:t xml:space="preserve"> </w:t>
      </w:r>
      <w:r w:rsidR="00A55B9B">
        <w:rPr>
          <w:rFonts w:eastAsia="Times New Roman"/>
          <w:sz w:val="28"/>
          <w:szCs w:val="28"/>
          <w:lang w:val="uk-UA" w:eastAsia="uk-UA"/>
        </w:rPr>
        <w:t xml:space="preserve">гімназії </w:t>
      </w:r>
      <w:proofErr w:type="spellStart"/>
      <w:r w:rsidR="00A55B9B">
        <w:rPr>
          <w:rFonts w:eastAsia="Times New Roman"/>
          <w:sz w:val="28"/>
          <w:szCs w:val="28"/>
          <w:lang w:val="uk-UA" w:eastAsia="uk-UA"/>
        </w:rPr>
        <w:t>Оскільської</w:t>
      </w:r>
      <w:proofErr w:type="spellEnd"/>
      <w:r w:rsidR="00A55B9B">
        <w:rPr>
          <w:rFonts w:eastAsia="Times New Roman"/>
          <w:sz w:val="28"/>
          <w:szCs w:val="28"/>
          <w:lang w:val="uk-UA" w:eastAsia="uk-UA"/>
        </w:rPr>
        <w:t xml:space="preserve"> сільської ради</w:t>
      </w:r>
      <w:r w:rsidR="00E26586" w:rsidRPr="005B53D3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A55B9B">
        <w:rPr>
          <w:rFonts w:eastAsia="Times New Roman"/>
          <w:sz w:val="28"/>
          <w:szCs w:val="28"/>
          <w:lang w:val="de-DE" w:eastAsia="uk-UA"/>
        </w:rPr>
        <w:t>Ізюмського</w:t>
      </w:r>
      <w:proofErr w:type="spellEnd"/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A55B9B">
        <w:rPr>
          <w:rFonts w:eastAsia="Times New Roman"/>
          <w:sz w:val="28"/>
          <w:szCs w:val="28"/>
          <w:lang w:val="de-DE" w:eastAsia="uk-UA"/>
        </w:rPr>
        <w:t>району</w:t>
      </w:r>
      <w:proofErr w:type="spellEnd"/>
      <w:r w:rsidR="00E26586">
        <w:rPr>
          <w:rFonts w:eastAsia="Times New Roman"/>
          <w:sz w:val="28"/>
          <w:szCs w:val="28"/>
          <w:lang w:val="de-DE" w:eastAsia="uk-UA"/>
        </w:rPr>
        <w:t xml:space="preserve"> 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Харківської</w:t>
      </w:r>
      <w:proofErr w:type="spellEnd"/>
      <w:r w:rsidR="004E6DDF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області</w:t>
      </w:r>
      <w:proofErr w:type="spellEnd"/>
      <w:r w:rsidR="00162D10">
        <w:rPr>
          <w:rFonts w:eastAsia="Times New Roman"/>
          <w:sz w:val="28"/>
          <w:szCs w:val="28"/>
          <w:lang w:val="de-DE" w:eastAsia="uk-UA"/>
        </w:rPr>
        <w:t>:</w:t>
      </w:r>
    </w:p>
    <w:p w:rsidR="00162D10" w:rsidRDefault="00E26586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>
        <w:rPr>
          <w:rFonts w:eastAsia="Times New Roman"/>
          <w:sz w:val="28"/>
          <w:szCs w:val="28"/>
          <w:lang w:val="uk-UA" w:eastAsia="uk-UA"/>
        </w:rPr>
        <w:t>у</w:t>
      </w:r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початкових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класах</w:t>
      </w:r>
      <w:proofErr w:type="spellEnd"/>
      <w:r w:rsidR="00162D10">
        <w:rPr>
          <w:rFonts w:eastAsia="Times New Roman"/>
          <w:sz w:val="28"/>
          <w:szCs w:val="28"/>
          <w:lang w:val="de-DE" w:eastAsia="uk-UA"/>
        </w:rPr>
        <w:t>:</w:t>
      </w:r>
    </w:p>
    <w:p w:rsidR="00162D10" w:rsidRDefault="00162D10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>
        <w:rPr>
          <w:rFonts w:eastAsia="Times New Roman"/>
          <w:sz w:val="28"/>
          <w:szCs w:val="28"/>
          <w:lang w:val="de-DE" w:eastAsia="uk-UA"/>
        </w:rPr>
        <w:t>- у 1</w:t>
      </w:r>
      <w:r w:rsidR="00DA3287" w:rsidRPr="00DA3287">
        <w:rPr>
          <w:rFonts w:eastAsia="Times New Roman"/>
          <w:sz w:val="28"/>
          <w:szCs w:val="28"/>
          <w:lang w:val="de-DE" w:eastAsia="uk-UA"/>
        </w:rPr>
        <w:t>-2</w:t>
      </w:r>
      <w:r w:rsidR="00DA3287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DA3287">
        <w:rPr>
          <w:rFonts w:eastAsia="Times New Roman"/>
          <w:sz w:val="28"/>
          <w:szCs w:val="28"/>
          <w:lang w:val="de-DE" w:eastAsia="uk-UA"/>
        </w:rPr>
        <w:t>класах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–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освітня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2F5B44">
        <w:rPr>
          <w:rFonts w:eastAsia="Times New Roman"/>
          <w:sz w:val="28"/>
          <w:szCs w:val="28"/>
          <w:lang w:val="de-DE" w:eastAsia="uk-UA"/>
        </w:rPr>
        <w:t>програма</w:t>
      </w:r>
      <w:proofErr w:type="spellEnd"/>
      <w:r w:rsidR="002F5B44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2F5B44">
        <w:rPr>
          <w:rFonts w:eastAsia="Times New Roman"/>
          <w:sz w:val="28"/>
          <w:szCs w:val="28"/>
          <w:lang w:val="de-DE" w:eastAsia="uk-UA"/>
        </w:rPr>
        <w:t>першого</w:t>
      </w:r>
      <w:proofErr w:type="spellEnd"/>
      <w:r w:rsidR="002F5B44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2F5B44">
        <w:rPr>
          <w:rFonts w:eastAsia="Times New Roman"/>
          <w:sz w:val="28"/>
          <w:szCs w:val="28"/>
          <w:lang w:val="de-DE" w:eastAsia="uk-UA"/>
        </w:rPr>
        <w:t>циклу</w:t>
      </w:r>
      <w:proofErr w:type="spellEnd"/>
      <w:r w:rsidR="002F5B44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2F5B44">
        <w:rPr>
          <w:rFonts w:eastAsia="Times New Roman"/>
          <w:sz w:val="28"/>
          <w:szCs w:val="28"/>
          <w:lang w:val="de-DE" w:eastAsia="uk-UA"/>
        </w:rPr>
        <w:t>початкової</w:t>
      </w:r>
      <w:proofErr w:type="spellEnd"/>
      <w:r w:rsidR="002F5B44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2F5B44">
        <w:rPr>
          <w:rFonts w:eastAsia="Times New Roman"/>
          <w:sz w:val="28"/>
          <w:szCs w:val="28"/>
          <w:lang w:val="de-DE" w:eastAsia="uk-UA"/>
        </w:rPr>
        <w:t>освіти</w:t>
      </w:r>
      <w:proofErr w:type="spellEnd"/>
      <w:r w:rsidR="002F5B44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2F5B44">
        <w:rPr>
          <w:rFonts w:eastAsia="Times New Roman"/>
          <w:sz w:val="28"/>
          <w:szCs w:val="28"/>
          <w:lang w:val="de-DE" w:eastAsia="uk-UA"/>
        </w:rPr>
        <w:t>адаптаційно</w:t>
      </w:r>
      <w:proofErr w:type="spellEnd"/>
      <w:r w:rsidR="002F5B44">
        <w:rPr>
          <w:rFonts w:eastAsia="Times New Roman"/>
          <w:sz w:val="28"/>
          <w:szCs w:val="28"/>
          <w:lang w:val="de-DE" w:eastAsia="uk-UA"/>
        </w:rPr>
        <w:t xml:space="preserve"> – </w:t>
      </w:r>
      <w:proofErr w:type="spellStart"/>
      <w:r w:rsidR="002F5B44">
        <w:rPr>
          <w:rFonts w:eastAsia="Times New Roman"/>
          <w:sz w:val="28"/>
          <w:szCs w:val="28"/>
          <w:lang w:val="de-DE" w:eastAsia="uk-UA"/>
        </w:rPr>
        <w:t>ігрового</w:t>
      </w:r>
      <w:proofErr w:type="spellEnd"/>
      <w:r w:rsidR="002F5B44">
        <w:rPr>
          <w:rFonts w:eastAsia="Times New Roman"/>
          <w:sz w:val="28"/>
          <w:szCs w:val="28"/>
          <w:lang w:val="de-DE" w:eastAsia="uk-UA"/>
        </w:rPr>
        <w:t xml:space="preserve"> </w:t>
      </w:r>
      <w:r w:rsidR="002F5B44" w:rsidRPr="002F5B44">
        <w:rPr>
          <w:rFonts w:eastAsia="Times New Roman"/>
          <w:sz w:val="28"/>
          <w:szCs w:val="28"/>
          <w:lang w:val="de-DE" w:eastAsia="uk-UA"/>
        </w:rPr>
        <w:t xml:space="preserve">( 1-2 </w:t>
      </w:r>
      <w:r w:rsidR="002F5B44" w:rsidRPr="005A7D32">
        <w:rPr>
          <w:rFonts w:eastAsia="Times New Roman"/>
          <w:sz w:val="28"/>
          <w:szCs w:val="28"/>
          <w:lang w:val="uk-UA" w:eastAsia="uk-UA"/>
        </w:rPr>
        <w:t>роки</w:t>
      </w:r>
      <w:r w:rsidR="002F5B44" w:rsidRPr="002F5B44">
        <w:rPr>
          <w:rFonts w:eastAsia="Times New Roman"/>
          <w:sz w:val="28"/>
          <w:szCs w:val="28"/>
          <w:lang w:val="de-DE" w:eastAsia="uk-UA"/>
        </w:rPr>
        <w:t xml:space="preserve"> </w:t>
      </w:r>
      <w:r w:rsidR="002F5B44" w:rsidRPr="005A7D32">
        <w:rPr>
          <w:rFonts w:eastAsia="Times New Roman"/>
          <w:sz w:val="28"/>
          <w:szCs w:val="28"/>
          <w:lang w:val="uk-UA" w:eastAsia="uk-UA"/>
        </w:rPr>
        <w:t>навчання</w:t>
      </w:r>
      <w:r w:rsidR="002F5B44" w:rsidRPr="002F5B44">
        <w:rPr>
          <w:rFonts w:eastAsia="Times New Roman"/>
          <w:sz w:val="28"/>
          <w:szCs w:val="28"/>
          <w:lang w:val="de-DE" w:eastAsia="uk-UA"/>
        </w:rPr>
        <w:t>)</w:t>
      </w:r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Співаківської</w:t>
      </w:r>
      <w:proofErr w:type="spellEnd"/>
      <w:r w:rsidR="00A55B9B">
        <w:rPr>
          <w:rFonts w:eastAsia="Times New Roman"/>
          <w:sz w:val="28"/>
          <w:szCs w:val="28"/>
          <w:lang w:val="uk-UA" w:eastAsia="uk-UA"/>
        </w:rPr>
        <w:t xml:space="preserve"> гімназії </w:t>
      </w:r>
      <w:proofErr w:type="spellStart"/>
      <w:r w:rsidR="00A55B9B">
        <w:rPr>
          <w:rFonts w:eastAsia="Times New Roman"/>
          <w:sz w:val="28"/>
          <w:szCs w:val="28"/>
          <w:lang w:val="uk-UA" w:eastAsia="uk-UA"/>
        </w:rPr>
        <w:t>Оскільської</w:t>
      </w:r>
      <w:proofErr w:type="spellEnd"/>
      <w:r w:rsidR="00A55B9B">
        <w:rPr>
          <w:rFonts w:eastAsia="Times New Roman"/>
          <w:sz w:val="28"/>
          <w:szCs w:val="28"/>
          <w:lang w:val="uk-UA" w:eastAsia="uk-UA"/>
        </w:rPr>
        <w:t xml:space="preserve"> сільської ради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A55B9B">
        <w:rPr>
          <w:rFonts w:eastAsia="Times New Roman"/>
          <w:sz w:val="28"/>
          <w:szCs w:val="28"/>
          <w:lang w:val="de-DE" w:eastAsia="uk-UA"/>
        </w:rPr>
        <w:t>Ізюмського</w:t>
      </w:r>
      <w:proofErr w:type="spellEnd"/>
      <w:r w:rsidR="00A55B9B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A55B9B">
        <w:rPr>
          <w:rFonts w:eastAsia="Times New Roman"/>
          <w:sz w:val="28"/>
          <w:szCs w:val="28"/>
          <w:lang w:val="de-DE" w:eastAsia="uk-UA"/>
        </w:rPr>
        <w:t>району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Харківської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області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(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схвалено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на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засіданні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педагогічної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ради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від</w:t>
      </w:r>
      <w:proofErr w:type="spellEnd"/>
      <w:r w:rsidR="00DA3287" w:rsidRPr="00DA3287">
        <w:rPr>
          <w:rFonts w:eastAsia="Times New Roman"/>
          <w:sz w:val="28"/>
          <w:szCs w:val="28"/>
          <w:lang w:val="de-DE" w:eastAsia="uk-UA"/>
        </w:rPr>
        <w:t xml:space="preserve"> </w:t>
      </w:r>
      <w:r w:rsidR="005D533B">
        <w:rPr>
          <w:rFonts w:eastAsia="Times New Roman"/>
          <w:sz w:val="28"/>
          <w:szCs w:val="28"/>
          <w:lang w:val="uk-UA" w:eastAsia="uk-UA"/>
        </w:rPr>
        <w:t>30</w:t>
      </w:r>
      <w:r w:rsidR="002F5B44">
        <w:rPr>
          <w:rFonts w:eastAsia="Times New Roman"/>
          <w:sz w:val="28"/>
          <w:szCs w:val="28"/>
          <w:lang w:val="de-DE" w:eastAsia="uk-UA"/>
        </w:rPr>
        <w:t>.</w:t>
      </w:r>
      <w:r w:rsidR="005A7D32">
        <w:rPr>
          <w:rFonts w:eastAsia="Times New Roman"/>
          <w:sz w:val="28"/>
          <w:szCs w:val="28"/>
          <w:lang w:val="uk-UA" w:eastAsia="uk-UA"/>
        </w:rPr>
        <w:t>04</w:t>
      </w:r>
      <w:r w:rsidR="005D533B">
        <w:rPr>
          <w:rFonts w:eastAsia="Times New Roman"/>
          <w:sz w:val="28"/>
          <w:szCs w:val="28"/>
          <w:lang w:val="de-DE" w:eastAsia="uk-UA"/>
        </w:rPr>
        <w:t>.2021</w:t>
      </w:r>
      <w:r w:rsidR="002F5B44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2F5B44">
        <w:rPr>
          <w:rFonts w:eastAsia="Times New Roman"/>
          <w:sz w:val="28"/>
          <w:szCs w:val="28"/>
          <w:lang w:val="de-DE" w:eastAsia="uk-UA"/>
        </w:rPr>
        <w:t>протокол</w:t>
      </w:r>
      <w:proofErr w:type="spellEnd"/>
      <w:r w:rsidR="002F5B44">
        <w:rPr>
          <w:rFonts w:eastAsia="Times New Roman"/>
          <w:sz w:val="28"/>
          <w:szCs w:val="28"/>
          <w:lang w:val="de-DE" w:eastAsia="uk-UA"/>
        </w:rPr>
        <w:t xml:space="preserve"> №</w:t>
      </w:r>
      <w:r w:rsidR="005D533B">
        <w:rPr>
          <w:rFonts w:eastAsia="Times New Roman"/>
          <w:sz w:val="28"/>
          <w:szCs w:val="28"/>
          <w:lang w:val="uk-UA" w:eastAsia="uk-UA"/>
        </w:rPr>
        <w:t xml:space="preserve"> 9</w:t>
      </w:r>
      <w:r>
        <w:rPr>
          <w:rFonts w:eastAsia="Times New Roman"/>
          <w:sz w:val="28"/>
          <w:szCs w:val="28"/>
          <w:lang w:val="de-DE" w:eastAsia="uk-UA"/>
        </w:rPr>
        <w:t>);</w:t>
      </w:r>
    </w:p>
    <w:p w:rsidR="00D35946" w:rsidRDefault="00DA3287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>
        <w:rPr>
          <w:rFonts w:eastAsia="Times New Roman"/>
          <w:sz w:val="28"/>
          <w:szCs w:val="28"/>
          <w:lang w:val="de-DE" w:eastAsia="uk-UA"/>
        </w:rPr>
        <w:t>- у 3</w:t>
      </w:r>
      <w:r w:rsidR="002F5B44">
        <w:rPr>
          <w:rFonts w:eastAsia="Times New Roman"/>
          <w:sz w:val="28"/>
          <w:szCs w:val="28"/>
          <w:lang w:val="de-DE" w:eastAsia="uk-UA"/>
        </w:rPr>
        <w:t>-4</w:t>
      </w:r>
      <w:r w:rsidR="00162D10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класах</w:t>
      </w:r>
      <w:proofErr w:type="spellEnd"/>
      <w:r w:rsidR="00162D10">
        <w:rPr>
          <w:rFonts w:eastAsia="Times New Roman"/>
          <w:sz w:val="28"/>
          <w:szCs w:val="28"/>
          <w:lang w:val="de-DE" w:eastAsia="uk-UA"/>
        </w:rPr>
        <w:t xml:space="preserve"> –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освітня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про</w:t>
      </w:r>
      <w:r w:rsidR="00E2624F">
        <w:rPr>
          <w:rFonts w:eastAsia="Times New Roman"/>
          <w:sz w:val="28"/>
          <w:szCs w:val="28"/>
          <w:lang w:val="de-DE" w:eastAsia="uk-UA"/>
        </w:rPr>
        <w:t>грама</w:t>
      </w:r>
      <w:proofErr w:type="spellEnd"/>
      <w:r w:rsid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E2624F">
        <w:rPr>
          <w:rFonts w:eastAsia="Times New Roman"/>
          <w:sz w:val="28"/>
          <w:szCs w:val="28"/>
          <w:lang w:val="de-DE" w:eastAsia="uk-UA"/>
        </w:rPr>
        <w:t>другого</w:t>
      </w:r>
      <w:proofErr w:type="spellEnd"/>
      <w:r w:rsid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E2624F">
        <w:rPr>
          <w:rFonts w:eastAsia="Times New Roman"/>
          <w:sz w:val="28"/>
          <w:szCs w:val="28"/>
          <w:lang w:val="de-DE" w:eastAsia="uk-UA"/>
        </w:rPr>
        <w:t>циклу</w:t>
      </w:r>
      <w:proofErr w:type="spellEnd"/>
      <w:r w:rsid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E2624F">
        <w:rPr>
          <w:rFonts w:eastAsia="Times New Roman"/>
          <w:sz w:val="28"/>
          <w:szCs w:val="28"/>
          <w:lang w:val="de-DE" w:eastAsia="uk-UA"/>
        </w:rPr>
        <w:t>початкової</w:t>
      </w:r>
      <w:proofErr w:type="spellEnd"/>
      <w:r w:rsid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E2624F">
        <w:rPr>
          <w:rFonts w:eastAsia="Times New Roman"/>
          <w:sz w:val="28"/>
          <w:szCs w:val="28"/>
          <w:lang w:val="de-DE" w:eastAsia="uk-UA"/>
        </w:rPr>
        <w:t>освіти</w:t>
      </w:r>
      <w:proofErr w:type="spellEnd"/>
      <w:r w:rsidR="00E2624F">
        <w:rPr>
          <w:rFonts w:eastAsia="Times New Roman"/>
          <w:sz w:val="28"/>
          <w:szCs w:val="28"/>
          <w:lang w:val="de-DE" w:eastAsia="uk-UA"/>
        </w:rPr>
        <w:t xml:space="preserve"> – </w:t>
      </w:r>
      <w:proofErr w:type="spellStart"/>
      <w:r w:rsidR="00E2624F">
        <w:rPr>
          <w:rFonts w:eastAsia="Times New Roman"/>
          <w:sz w:val="28"/>
          <w:szCs w:val="28"/>
          <w:lang w:val="de-DE" w:eastAsia="uk-UA"/>
        </w:rPr>
        <w:t>основного</w:t>
      </w:r>
      <w:proofErr w:type="spellEnd"/>
      <w:r w:rsidR="00E2624F">
        <w:rPr>
          <w:rFonts w:eastAsia="Times New Roman"/>
          <w:sz w:val="28"/>
          <w:szCs w:val="28"/>
          <w:lang w:val="de-DE" w:eastAsia="uk-UA"/>
        </w:rPr>
        <w:t xml:space="preserve"> </w:t>
      </w:r>
      <w:r w:rsidR="00E2624F" w:rsidRPr="00E2624F">
        <w:rPr>
          <w:rFonts w:eastAsia="Times New Roman"/>
          <w:sz w:val="28"/>
          <w:szCs w:val="28"/>
          <w:lang w:val="de-DE" w:eastAsia="uk-UA"/>
        </w:rPr>
        <w:t xml:space="preserve">( 3-4 </w:t>
      </w:r>
      <w:r w:rsidR="00E2624F">
        <w:rPr>
          <w:rFonts w:eastAsia="Times New Roman"/>
          <w:sz w:val="28"/>
          <w:szCs w:val="28"/>
          <w:lang w:eastAsia="uk-UA"/>
        </w:rPr>
        <w:t>роки</w:t>
      </w:r>
      <w:r w:rsidR="00E2624F"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E2624F">
        <w:rPr>
          <w:rFonts w:eastAsia="Times New Roman"/>
          <w:sz w:val="28"/>
          <w:szCs w:val="28"/>
          <w:lang w:eastAsia="uk-UA"/>
        </w:rPr>
        <w:t>навчання</w:t>
      </w:r>
      <w:proofErr w:type="spellEnd"/>
      <w:r w:rsidR="00E2624F" w:rsidRPr="00E2624F">
        <w:rPr>
          <w:rFonts w:eastAsia="Times New Roman"/>
          <w:sz w:val="28"/>
          <w:szCs w:val="28"/>
          <w:lang w:val="de-DE" w:eastAsia="uk-UA"/>
        </w:rPr>
        <w:t>)</w:t>
      </w:r>
      <w:r w:rsidR="005D533B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5D533B">
        <w:rPr>
          <w:rFonts w:eastAsia="Times New Roman"/>
          <w:sz w:val="28"/>
          <w:szCs w:val="28"/>
          <w:lang w:val="de-DE" w:eastAsia="uk-UA"/>
        </w:rPr>
        <w:t>Співаківської</w:t>
      </w:r>
      <w:proofErr w:type="spellEnd"/>
      <w:r w:rsidR="005D533B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5D533B">
        <w:rPr>
          <w:rFonts w:eastAsia="Times New Roman"/>
          <w:sz w:val="28"/>
          <w:szCs w:val="28"/>
          <w:lang w:val="de-DE" w:eastAsia="uk-UA"/>
        </w:rPr>
        <w:t>гімназії</w:t>
      </w:r>
      <w:proofErr w:type="spellEnd"/>
      <w:r w:rsidR="005D533B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5D533B">
        <w:rPr>
          <w:rFonts w:eastAsia="Times New Roman"/>
          <w:sz w:val="28"/>
          <w:szCs w:val="28"/>
          <w:lang w:eastAsia="uk-UA"/>
        </w:rPr>
        <w:t>Оскільської</w:t>
      </w:r>
      <w:proofErr w:type="spellEnd"/>
      <w:r w:rsidR="005D533B" w:rsidRPr="005D533B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5D533B">
        <w:rPr>
          <w:rFonts w:eastAsia="Times New Roman"/>
          <w:sz w:val="28"/>
          <w:szCs w:val="28"/>
          <w:lang w:eastAsia="uk-UA"/>
        </w:rPr>
        <w:t>сільської</w:t>
      </w:r>
      <w:proofErr w:type="spellEnd"/>
      <w:r w:rsidR="005D533B" w:rsidRPr="005D533B">
        <w:rPr>
          <w:rFonts w:eastAsia="Times New Roman"/>
          <w:sz w:val="28"/>
          <w:szCs w:val="28"/>
          <w:lang w:val="de-DE" w:eastAsia="uk-UA"/>
        </w:rPr>
        <w:t xml:space="preserve"> </w:t>
      </w:r>
      <w:r w:rsidR="005D533B">
        <w:rPr>
          <w:rFonts w:eastAsia="Times New Roman"/>
          <w:sz w:val="28"/>
          <w:szCs w:val="28"/>
          <w:lang w:eastAsia="uk-UA"/>
        </w:rPr>
        <w:t>ради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5D533B">
        <w:rPr>
          <w:rFonts w:eastAsia="Times New Roman"/>
          <w:sz w:val="28"/>
          <w:szCs w:val="28"/>
          <w:lang w:val="de-DE" w:eastAsia="uk-UA"/>
        </w:rPr>
        <w:t>Ізюмського</w:t>
      </w:r>
      <w:proofErr w:type="spellEnd"/>
      <w:r w:rsidR="005D533B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5D533B">
        <w:rPr>
          <w:rFonts w:eastAsia="Times New Roman"/>
          <w:sz w:val="28"/>
          <w:szCs w:val="28"/>
          <w:lang w:val="de-DE" w:eastAsia="uk-UA"/>
        </w:rPr>
        <w:t>району</w:t>
      </w:r>
      <w:proofErr w:type="spellEnd"/>
      <w:r w:rsidR="005D533B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Харківської</w:t>
      </w:r>
      <w:proofErr w:type="spellEnd"/>
      <w:r w:rsidR="004E6DDF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області</w:t>
      </w:r>
      <w:proofErr w:type="spellEnd"/>
      <w:r w:rsidR="00162D10">
        <w:rPr>
          <w:rFonts w:eastAsia="Times New Roman"/>
          <w:sz w:val="28"/>
          <w:szCs w:val="28"/>
          <w:lang w:val="de-DE" w:eastAsia="uk-UA"/>
        </w:rPr>
        <w:t xml:space="preserve"> (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схвалено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на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засіданні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педагогічної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E2624F">
        <w:rPr>
          <w:rFonts w:eastAsia="Times New Roman"/>
          <w:sz w:val="28"/>
          <w:szCs w:val="28"/>
          <w:lang w:val="de-DE" w:eastAsia="uk-UA"/>
        </w:rPr>
        <w:t>ради</w:t>
      </w:r>
      <w:proofErr w:type="spellEnd"/>
      <w:r w:rsidR="00E2624F"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від</w:t>
      </w:r>
      <w:proofErr w:type="spellEnd"/>
      <w:r w:rsidR="00447623" w:rsidRPr="00447623">
        <w:rPr>
          <w:rFonts w:eastAsia="Times New Roman"/>
          <w:sz w:val="28"/>
          <w:szCs w:val="28"/>
          <w:lang w:val="de-DE" w:eastAsia="uk-UA"/>
        </w:rPr>
        <w:t xml:space="preserve"> </w:t>
      </w:r>
      <w:r w:rsidR="005D533B">
        <w:rPr>
          <w:rFonts w:eastAsia="Times New Roman"/>
          <w:sz w:val="28"/>
          <w:szCs w:val="28"/>
          <w:lang w:val="uk-UA" w:eastAsia="uk-UA"/>
        </w:rPr>
        <w:t>30</w:t>
      </w:r>
      <w:r w:rsidR="00162D10" w:rsidRPr="005A7D32">
        <w:rPr>
          <w:rFonts w:eastAsia="Times New Roman"/>
          <w:sz w:val="28"/>
          <w:szCs w:val="28"/>
          <w:lang w:val="de-DE" w:eastAsia="uk-UA"/>
        </w:rPr>
        <w:t>.0</w:t>
      </w:r>
      <w:r w:rsidR="002351A7" w:rsidRPr="005A7D32">
        <w:rPr>
          <w:rFonts w:eastAsia="Times New Roman"/>
          <w:sz w:val="28"/>
          <w:szCs w:val="28"/>
          <w:lang w:val="uk-UA" w:eastAsia="uk-UA"/>
        </w:rPr>
        <w:t>4</w:t>
      </w:r>
      <w:r w:rsidR="005D533B">
        <w:rPr>
          <w:rFonts w:eastAsia="Times New Roman"/>
          <w:sz w:val="28"/>
          <w:szCs w:val="28"/>
          <w:lang w:val="de-DE" w:eastAsia="uk-UA"/>
        </w:rPr>
        <w:t>.2021</w:t>
      </w:r>
      <w:r w:rsidR="00162D10" w:rsidRPr="005A7D32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 w:rsidRPr="005A7D32">
        <w:rPr>
          <w:rFonts w:eastAsia="Times New Roman"/>
          <w:sz w:val="28"/>
          <w:szCs w:val="28"/>
          <w:lang w:val="de-DE" w:eastAsia="uk-UA"/>
        </w:rPr>
        <w:t>протоко</w:t>
      </w:r>
      <w:r w:rsidR="005D533B">
        <w:rPr>
          <w:rFonts w:eastAsia="Times New Roman"/>
          <w:sz w:val="28"/>
          <w:szCs w:val="28"/>
          <w:lang w:val="de-DE" w:eastAsia="uk-UA"/>
        </w:rPr>
        <w:t>л</w:t>
      </w:r>
      <w:proofErr w:type="spellEnd"/>
      <w:r w:rsidR="005D533B">
        <w:rPr>
          <w:rFonts w:eastAsia="Times New Roman"/>
          <w:sz w:val="28"/>
          <w:szCs w:val="28"/>
          <w:lang w:val="de-DE" w:eastAsia="uk-UA"/>
        </w:rPr>
        <w:t xml:space="preserve"> №</w:t>
      </w:r>
      <w:r w:rsidR="005D533B" w:rsidRPr="005D533B">
        <w:rPr>
          <w:rFonts w:eastAsia="Times New Roman"/>
          <w:sz w:val="28"/>
          <w:szCs w:val="28"/>
          <w:lang w:val="de-DE" w:eastAsia="uk-UA"/>
        </w:rPr>
        <w:t xml:space="preserve"> </w:t>
      </w:r>
      <w:r w:rsidR="005D533B">
        <w:rPr>
          <w:rFonts w:eastAsia="Times New Roman"/>
          <w:sz w:val="28"/>
          <w:szCs w:val="28"/>
          <w:lang w:val="de-DE" w:eastAsia="uk-UA"/>
        </w:rPr>
        <w:t>9</w:t>
      </w:r>
      <w:r w:rsidR="00162D10" w:rsidRPr="005A7D32">
        <w:rPr>
          <w:rFonts w:eastAsia="Times New Roman"/>
          <w:sz w:val="28"/>
          <w:szCs w:val="28"/>
          <w:lang w:val="de-DE" w:eastAsia="uk-UA"/>
        </w:rPr>
        <w:t>)</w:t>
      </w:r>
    </w:p>
    <w:p w:rsidR="00162D10" w:rsidRDefault="00E26586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proofErr w:type="gramStart"/>
      <w:r>
        <w:rPr>
          <w:rFonts w:eastAsia="Times New Roman"/>
          <w:sz w:val="28"/>
          <w:szCs w:val="28"/>
          <w:lang w:val="de-DE" w:eastAsia="uk-UA"/>
        </w:rPr>
        <w:t>в</w:t>
      </w:r>
      <w:proofErr w:type="gramEnd"/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основній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школі</w:t>
      </w:r>
      <w:proofErr w:type="spellEnd"/>
      <w:r w:rsidR="00162D10">
        <w:rPr>
          <w:rFonts w:eastAsia="Times New Roman"/>
          <w:sz w:val="28"/>
          <w:szCs w:val="28"/>
          <w:lang w:val="de-DE" w:eastAsia="uk-UA"/>
        </w:rPr>
        <w:t>:</w:t>
      </w:r>
    </w:p>
    <w:p w:rsidR="00162D10" w:rsidRDefault="00E2624F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>
        <w:rPr>
          <w:rFonts w:eastAsia="Times New Roman"/>
          <w:sz w:val="28"/>
          <w:szCs w:val="28"/>
          <w:lang w:val="de-DE" w:eastAsia="uk-UA"/>
        </w:rPr>
        <w:t>- у 5-6</w:t>
      </w:r>
      <w:r w:rsidR="00162D10">
        <w:rPr>
          <w:rFonts w:eastAsia="Times New Roman"/>
          <w:sz w:val="28"/>
          <w:szCs w:val="28"/>
          <w:lang w:val="de-DE" w:eastAsia="uk-UA"/>
        </w:rPr>
        <w:t xml:space="preserve">-х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класах</w:t>
      </w:r>
      <w:proofErr w:type="spellEnd"/>
      <w:r w:rsidR="00162D10">
        <w:rPr>
          <w:rFonts w:eastAsia="Times New Roman"/>
          <w:sz w:val="28"/>
          <w:szCs w:val="28"/>
          <w:lang w:val="de-DE" w:eastAsia="uk-UA"/>
        </w:rPr>
        <w:t xml:space="preserve"> –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освітня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програма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першого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циклу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базової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середньої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освіти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–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адаптаційного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(5-6 </w:t>
      </w:r>
      <w:r>
        <w:rPr>
          <w:rFonts w:eastAsia="Times New Roman"/>
          <w:sz w:val="28"/>
          <w:szCs w:val="28"/>
          <w:lang w:eastAsia="uk-UA"/>
        </w:rPr>
        <w:t>роки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uk-UA"/>
        </w:rPr>
        <w:t>навчання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>)</w:t>
      </w:r>
      <w:r w:rsidR="00162D10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uk-UA" w:eastAsia="uk-UA"/>
        </w:rPr>
        <w:t>Співаківсько</w:t>
      </w:r>
      <w:r w:rsidR="005D533B">
        <w:rPr>
          <w:rFonts w:eastAsia="Times New Roman"/>
          <w:sz w:val="28"/>
          <w:szCs w:val="28"/>
          <w:lang w:val="uk-UA" w:eastAsia="uk-UA"/>
        </w:rPr>
        <w:t>ї</w:t>
      </w:r>
      <w:proofErr w:type="spellEnd"/>
      <w:r w:rsidR="005D533B">
        <w:rPr>
          <w:rFonts w:eastAsia="Times New Roman"/>
          <w:sz w:val="28"/>
          <w:szCs w:val="28"/>
          <w:lang w:val="uk-UA" w:eastAsia="uk-UA"/>
        </w:rPr>
        <w:t xml:space="preserve"> гімназії </w:t>
      </w:r>
      <w:proofErr w:type="spellStart"/>
      <w:r w:rsidR="005D533B">
        <w:rPr>
          <w:rFonts w:eastAsia="Times New Roman"/>
          <w:sz w:val="28"/>
          <w:szCs w:val="28"/>
          <w:lang w:val="uk-UA" w:eastAsia="uk-UA"/>
        </w:rPr>
        <w:t>Оскільської</w:t>
      </w:r>
      <w:proofErr w:type="spellEnd"/>
      <w:r w:rsidR="005D533B">
        <w:rPr>
          <w:rFonts w:eastAsia="Times New Roman"/>
          <w:sz w:val="28"/>
          <w:szCs w:val="28"/>
          <w:lang w:val="uk-UA" w:eastAsia="uk-UA"/>
        </w:rPr>
        <w:t xml:space="preserve"> сільської ради</w:t>
      </w:r>
      <w:r w:rsidR="00162D10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5D533B">
        <w:rPr>
          <w:rFonts w:eastAsia="Times New Roman"/>
          <w:sz w:val="28"/>
          <w:szCs w:val="28"/>
          <w:lang w:val="de-DE" w:eastAsia="uk-UA"/>
        </w:rPr>
        <w:t>Ізюмського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5D533B">
        <w:rPr>
          <w:rFonts w:eastAsia="Times New Roman"/>
          <w:sz w:val="28"/>
          <w:szCs w:val="28"/>
          <w:lang w:val="de-DE" w:eastAsia="uk-UA"/>
        </w:rPr>
        <w:t>району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Харківської</w:t>
      </w:r>
      <w:proofErr w:type="spellEnd"/>
      <w:r w:rsidR="004E6DDF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області</w:t>
      </w:r>
      <w:proofErr w:type="spellEnd"/>
      <w:r w:rsidR="00162D10">
        <w:rPr>
          <w:rFonts w:eastAsia="Times New Roman"/>
          <w:sz w:val="28"/>
          <w:szCs w:val="28"/>
          <w:lang w:val="de-DE" w:eastAsia="uk-UA"/>
        </w:rPr>
        <w:t xml:space="preserve"> (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схвалено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на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засіданні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педагогічної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ради</w:t>
      </w:r>
      <w:proofErr w:type="spellEnd"/>
      <w:r w:rsidR="00162D10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 w:rsidR="00162D10">
        <w:rPr>
          <w:rFonts w:eastAsia="Times New Roman"/>
          <w:sz w:val="28"/>
          <w:szCs w:val="28"/>
          <w:lang w:val="de-DE" w:eastAsia="uk-UA"/>
        </w:rPr>
        <w:t>від</w:t>
      </w:r>
      <w:proofErr w:type="spellEnd"/>
      <w:r w:rsidR="005D533B">
        <w:rPr>
          <w:rFonts w:eastAsia="Times New Roman"/>
          <w:sz w:val="28"/>
          <w:szCs w:val="28"/>
          <w:lang w:val="uk-UA" w:eastAsia="uk-UA"/>
        </w:rPr>
        <w:t xml:space="preserve"> 30</w:t>
      </w:r>
      <w:r w:rsidR="005A7D32">
        <w:rPr>
          <w:rFonts w:eastAsia="Times New Roman"/>
          <w:sz w:val="28"/>
          <w:szCs w:val="28"/>
          <w:lang w:val="uk-UA" w:eastAsia="uk-UA"/>
        </w:rPr>
        <w:t>.</w:t>
      </w:r>
      <w:r w:rsidR="00447623" w:rsidRPr="00447623">
        <w:rPr>
          <w:rFonts w:eastAsia="Times New Roman"/>
          <w:sz w:val="28"/>
          <w:szCs w:val="28"/>
          <w:lang w:val="de-DE" w:eastAsia="uk-UA"/>
        </w:rPr>
        <w:t xml:space="preserve"> </w:t>
      </w:r>
      <w:r w:rsidR="005A7D32">
        <w:rPr>
          <w:rFonts w:eastAsia="Times New Roman"/>
          <w:sz w:val="28"/>
          <w:szCs w:val="28"/>
          <w:lang w:val="uk-UA" w:eastAsia="uk-UA"/>
        </w:rPr>
        <w:t>04</w:t>
      </w:r>
      <w:r w:rsidR="00447623">
        <w:rPr>
          <w:rFonts w:eastAsia="Times New Roman"/>
          <w:sz w:val="28"/>
          <w:szCs w:val="28"/>
          <w:lang w:val="uk-UA" w:eastAsia="uk-UA"/>
        </w:rPr>
        <w:t xml:space="preserve">. </w:t>
      </w:r>
      <w:r w:rsidR="005D533B">
        <w:rPr>
          <w:rFonts w:eastAsia="Times New Roman"/>
          <w:sz w:val="28"/>
          <w:szCs w:val="28"/>
          <w:lang w:val="de-DE" w:eastAsia="uk-UA"/>
        </w:rPr>
        <w:t>2021</w:t>
      </w:r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протокол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№</w:t>
      </w:r>
      <w:r w:rsidR="005D533B">
        <w:rPr>
          <w:rFonts w:eastAsia="Times New Roman"/>
          <w:sz w:val="28"/>
          <w:szCs w:val="28"/>
          <w:lang w:val="uk-UA" w:eastAsia="uk-UA"/>
        </w:rPr>
        <w:t xml:space="preserve"> 9</w:t>
      </w:r>
      <w:r w:rsidR="00162D10">
        <w:rPr>
          <w:rFonts w:eastAsia="Times New Roman"/>
          <w:sz w:val="28"/>
          <w:szCs w:val="28"/>
          <w:lang w:val="de-DE" w:eastAsia="uk-UA"/>
        </w:rPr>
        <w:t>)</w:t>
      </w:r>
    </w:p>
    <w:p w:rsidR="009102E7" w:rsidRPr="002351A7" w:rsidRDefault="00E2624F" w:rsidP="002351A7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uk-UA" w:eastAsia="uk-UA"/>
        </w:rPr>
      </w:pPr>
      <w:r w:rsidRPr="00E2624F">
        <w:rPr>
          <w:rFonts w:eastAsia="Times New Roman"/>
          <w:sz w:val="28"/>
          <w:szCs w:val="28"/>
          <w:lang w:val="de-DE" w:eastAsia="uk-UA"/>
        </w:rPr>
        <w:t xml:space="preserve">- </w:t>
      </w:r>
      <w:r>
        <w:rPr>
          <w:rFonts w:eastAsia="Times New Roman"/>
          <w:sz w:val="28"/>
          <w:szCs w:val="28"/>
          <w:lang w:eastAsia="uk-UA"/>
        </w:rPr>
        <w:t>у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7-9 </w:t>
      </w:r>
      <w:proofErr w:type="spellStart"/>
      <w:r>
        <w:rPr>
          <w:rFonts w:eastAsia="Times New Roman"/>
          <w:sz w:val="28"/>
          <w:szCs w:val="28"/>
          <w:lang w:eastAsia="uk-UA"/>
        </w:rPr>
        <w:t>класах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 xml:space="preserve"> – </w:t>
      </w:r>
      <w:proofErr w:type="spellStart"/>
      <w:r>
        <w:rPr>
          <w:rFonts w:eastAsia="Times New Roman"/>
          <w:sz w:val="28"/>
          <w:szCs w:val="28"/>
          <w:lang w:eastAsia="uk-UA"/>
        </w:rPr>
        <w:t>освітня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uk-UA"/>
        </w:rPr>
        <w:t>програма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другого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циклу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uk-UA"/>
        </w:rPr>
        <w:t>базової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uk-UA"/>
        </w:rPr>
        <w:t>середньої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uk-UA"/>
        </w:rPr>
        <w:t>освіти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 xml:space="preserve"> – </w:t>
      </w:r>
      <w:proofErr w:type="spellStart"/>
      <w:r>
        <w:rPr>
          <w:rFonts w:eastAsia="Times New Roman"/>
          <w:sz w:val="28"/>
          <w:szCs w:val="28"/>
          <w:lang w:eastAsia="uk-UA"/>
        </w:rPr>
        <w:t>базове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uk-UA"/>
        </w:rPr>
        <w:t>предметне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uk-UA"/>
        </w:rPr>
        <w:t>навчання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 xml:space="preserve"> ( 7-9 </w:t>
      </w:r>
      <w:r>
        <w:rPr>
          <w:rFonts w:eastAsia="Times New Roman"/>
          <w:sz w:val="28"/>
          <w:szCs w:val="28"/>
          <w:lang w:eastAsia="uk-UA"/>
        </w:rPr>
        <w:t>роки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uk-UA"/>
        </w:rPr>
        <w:t>навчання</w:t>
      </w:r>
      <w:proofErr w:type="spellEnd"/>
      <w:r w:rsidRPr="00E2624F">
        <w:rPr>
          <w:rFonts w:eastAsia="Times New Roman"/>
          <w:sz w:val="28"/>
          <w:szCs w:val="28"/>
          <w:lang w:val="de-DE" w:eastAsia="uk-UA"/>
        </w:rPr>
        <w:t>)</w:t>
      </w:r>
      <w:r w:rsidRPr="00E2624F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5D533B">
        <w:rPr>
          <w:rFonts w:eastAsia="Times New Roman"/>
          <w:sz w:val="28"/>
          <w:szCs w:val="28"/>
          <w:lang w:val="uk-UA" w:eastAsia="uk-UA"/>
        </w:rPr>
        <w:t>Співаківської</w:t>
      </w:r>
      <w:proofErr w:type="spellEnd"/>
      <w:r w:rsidR="005D533B">
        <w:rPr>
          <w:rFonts w:eastAsia="Times New Roman"/>
          <w:sz w:val="28"/>
          <w:szCs w:val="28"/>
          <w:lang w:val="uk-UA" w:eastAsia="uk-UA"/>
        </w:rPr>
        <w:t xml:space="preserve"> гімназії </w:t>
      </w:r>
      <w:proofErr w:type="spellStart"/>
      <w:r w:rsidR="005D533B">
        <w:rPr>
          <w:rFonts w:eastAsia="Times New Roman"/>
          <w:sz w:val="28"/>
          <w:szCs w:val="28"/>
          <w:lang w:val="uk-UA" w:eastAsia="uk-UA"/>
        </w:rPr>
        <w:t>Оскільської</w:t>
      </w:r>
      <w:proofErr w:type="spellEnd"/>
      <w:r w:rsidR="005D533B">
        <w:rPr>
          <w:rFonts w:eastAsia="Times New Roman"/>
          <w:sz w:val="28"/>
          <w:szCs w:val="28"/>
          <w:lang w:val="uk-UA" w:eastAsia="uk-UA"/>
        </w:rPr>
        <w:t xml:space="preserve"> сільської ради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612573">
        <w:rPr>
          <w:rFonts w:eastAsia="Times New Roman"/>
          <w:sz w:val="28"/>
          <w:szCs w:val="28"/>
          <w:lang w:val="de-DE" w:eastAsia="uk-UA"/>
        </w:rPr>
        <w:t>Ізюмського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="00612573">
        <w:rPr>
          <w:rFonts w:eastAsia="Times New Roman"/>
          <w:sz w:val="28"/>
          <w:szCs w:val="28"/>
          <w:lang w:val="de-DE" w:eastAsia="uk-UA"/>
        </w:rPr>
        <w:t>району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Харківської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області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(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схвалено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на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засіданні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педагогічної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ради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від</w:t>
      </w:r>
      <w:proofErr w:type="spellEnd"/>
      <w:r w:rsidRPr="00447623">
        <w:rPr>
          <w:rFonts w:eastAsia="Times New Roman"/>
          <w:sz w:val="28"/>
          <w:szCs w:val="28"/>
          <w:lang w:val="de-DE" w:eastAsia="uk-UA"/>
        </w:rPr>
        <w:t xml:space="preserve"> </w:t>
      </w:r>
      <w:r w:rsidR="00612573">
        <w:rPr>
          <w:rFonts w:eastAsia="Times New Roman"/>
          <w:sz w:val="28"/>
          <w:szCs w:val="28"/>
          <w:lang w:val="uk-UA" w:eastAsia="uk-UA"/>
        </w:rPr>
        <w:t>30</w:t>
      </w:r>
      <w:r>
        <w:rPr>
          <w:rFonts w:eastAsia="Times New Roman"/>
          <w:sz w:val="28"/>
          <w:szCs w:val="28"/>
          <w:lang w:val="uk-UA" w:eastAsia="uk-UA"/>
        </w:rPr>
        <w:t>.</w:t>
      </w:r>
      <w:r w:rsidR="005A7D32">
        <w:rPr>
          <w:rFonts w:eastAsia="Times New Roman"/>
          <w:sz w:val="28"/>
          <w:szCs w:val="28"/>
          <w:lang w:val="uk-UA" w:eastAsia="uk-UA"/>
        </w:rPr>
        <w:t>04</w:t>
      </w:r>
      <w:r w:rsidR="00612573">
        <w:rPr>
          <w:rFonts w:eastAsia="Times New Roman"/>
          <w:sz w:val="28"/>
          <w:szCs w:val="28"/>
          <w:lang w:val="de-DE" w:eastAsia="uk-UA"/>
        </w:rPr>
        <w:t>.2021</w:t>
      </w:r>
      <w:r>
        <w:rPr>
          <w:rFonts w:eastAsia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протокол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№</w:t>
      </w:r>
      <w:r w:rsidR="00612573">
        <w:rPr>
          <w:rFonts w:eastAsia="Times New Roman"/>
          <w:sz w:val="28"/>
          <w:szCs w:val="28"/>
          <w:lang w:val="uk-UA" w:eastAsia="uk-UA"/>
        </w:rPr>
        <w:t>9</w:t>
      </w:r>
      <w:r>
        <w:rPr>
          <w:rFonts w:eastAsia="Times New Roman"/>
          <w:sz w:val="28"/>
          <w:szCs w:val="28"/>
          <w:lang w:val="de-DE" w:eastAsia="uk-UA"/>
        </w:rPr>
        <w:t>)</w:t>
      </w:r>
    </w:p>
    <w:p w:rsidR="009102E7" w:rsidRPr="00BD3018" w:rsidRDefault="000A0614" w:rsidP="00162D10">
      <w:pPr>
        <w:spacing w:line="200" w:lineRule="atLeast"/>
        <w:jc w:val="both"/>
        <w:rPr>
          <w:rFonts w:eastAsia="Times New Roman"/>
          <w:b/>
          <w:bCs/>
          <w:color w:val="FF0000"/>
          <w:sz w:val="28"/>
          <w:szCs w:val="28"/>
          <w:u w:val="single"/>
          <w:lang w:val="uk-UA"/>
        </w:rPr>
      </w:pPr>
      <w:r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 w:eastAsia="en-US" w:bidi="en-US"/>
        </w:rPr>
        <w:tab/>
        <w:t>Навчальний заклад є загальноос</w:t>
      </w:r>
      <w:r w:rsidR="00612573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 w:eastAsia="en-US" w:bidi="en-US"/>
        </w:rPr>
        <w:t>вітнім навчальним закладом І-ІІ</w:t>
      </w:r>
      <w:r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 w:eastAsia="en-US" w:bidi="en-US"/>
        </w:rPr>
        <w:t xml:space="preserve"> ступенів, який працює за 5-денним робочим тижнем.</w:t>
      </w:r>
    </w:p>
    <w:p w:rsidR="00162D10" w:rsidRPr="00DA3287" w:rsidRDefault="00162D10" w:rsidP="00DA3287">
      <w:pPr>
        <w:tabs>
          <w:tab w:val="left" w:pos="0"/>
        </w:tabs>
        <w:ind w:firstLine="737"/>
        <w:jc w:val="both"/>
        <w:rPr>
          <w:rFonts w:eastAsia="Times New Roman"/>
          <w:kern w:val="2"/>
          <w:sz w:val="28"/>
          <w:szCs w:val="28"/>
          <w:lang w:val="de-DE" w:eastAsia="uk-UA"/>
        </w:rPr>
      </w:pPr>
      <w:proofErr w:type="spellStart"/>
      <w:r>
        <w:rPr>
          <w:rFonts w:eastAsia="Times New Roman"/>
          <w:sz w:val="28"/>
          <w:szCs w:val="28"/>
          <w:lang w:val="de-DE" w:eastAsia="uk-UA"/>
        </w:rPr>
        <w:t>За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рішенням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педагогічної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ради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від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612573">
        <w:rPr>
          <w:rFonts w:eastAsia="Times New Roman"/>
          <w:sz w:val="28"/>
          <w:szCs w:val="28"/>
          <w:lang w:val="uk-UA" w:eastAsia="uk-UA"/>
        </w:rPr>
        <w:t>04</w:t>
      </w:r>
      <w:r>
        <w:rPr>
          <w:rFonts w:eastAsia="Times New Roman"/>
          <w:sz w:val="28"/>
          <w:szCs w:val="28"/>
          <w:lang w:val="de-DE" w:eastAsia="uk-UA"/>
        </w:rPr>
        <w:t>.0</w:t>
      </w:r>
      <w:r w:rsidR="002351A7">
        <w:rPr>
          <w:rFonts w:eastAsia="Times New Roman"/>
          <w:sz w:val="28"/>
          <w:szCs w:val="28"/>
          <w:lang w:val="uk-UA" w:eastAsia="uk-UA"/>
        </w:rPr>
        <w:t>6</w:t>
      </w:r>
      <w:r w:rsidR="00612573">
        <w:rPr>
          <w:rFonts w:eastAsia="Times New Roman"/>
          <w:sz w:val="28"/>
          <w:szCs w:val="28"/>
          <w:lang w:val="de-DE" w:eastAsia="uk-UA"/>
        </w:rPr>
        <w:t xml:space="preserve">.2021 </w:t>
      </w:r>
      <w:proofErr w:type="spellStart"/>
      <w:r w:rsidR="00612573">
        <w:rPr>
          <w:rFonts w:eastAsia="Times New Roman"/>
          <w:sz w:val="28"/>
          <w:szCs w:val="28"/>
          <w:lang w:val="de-DE" w:eastAsia="uk-UA"/>
        </w:rPr>
        <w:t>протокол</w:t>
      </w:r>
      <w:proofErr w:type="spellEnd"/>
      <w:r w:rsidR="00612573">
        <w:rPr>
          <w:rFonts w:eastAsia="Times New Roman"/>
          <w:sz w:val="28"/>
          <w:szCs w:val="28"/>
          <w:lang w:val="de-DE" w:eastAsia="uk-UA"/>
        </w:rPr>
        <w:t xml:space="preserve"> №10</w:t>
      </w:r>
      <w:r>
        <w:rPr>
          <w:rFonts w:eastAsia="Times New Roman"/>
          <w:sz w:val="28"/>
          <w:szCs w:val="28"/>
          <w:lang w:val="de-DE" w:eastAsia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курси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за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вибором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оцінюються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за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12-бальною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системою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оцінювання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навчальних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досягнень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учнів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бали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виставляються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на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сторінках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класних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журналів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;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факультативи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та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індивідуальні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і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групові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заняття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консультації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–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не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оцінюються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записи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здійснюються</w:t>
      </w:r>
      <w:proofErr w:type="spellEnd"/>
      <w:r>
        <w:rPr>
          <w:rFonts w:eastAsia="Times New Roman"/>
          <w:sz w:val="28"/>
          <w:szCs w:val="28"/>
          <w:lang w:val="de-DE" w:eastAsia="uk-UA"/>
        </w:rPr>
        <w:t xml:space="preserve"> в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окремому</w:t>
      </w:r>
      <w:proofErr w:type="spellEnd"/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de-DE" w:eastAsia="uk-UA"/>
        </w:rPr>
        <w:t>журналі</w:t>
      </w:r>
      <w:proofErr w:type="spellEnd"/>
      <w:r>
        <w:rPr>
          <w:rFonts w:eastAsia="Times New Roman"/>
          <w:sz w:val="28"/>
          <w:szCs w:val="28"/>
          <w:lang w:val="de-DE" w:eastAsia="uk-UA"/>
        </w:rPr>
        <w:t>.</w:t>
      </w:r>
    </w:p>
    <w:p w:rsidR="00162D10" w:rsidRDefault="00162D10" w:rsidP="00162D10">
      <w:pPr>
        <w:tabs>
          <w:tab w:val="left" w:pos="0"/>
          <w:tab w:val="left" w:pos="720"/>
        </w:tabs>
        <w:jc w:val="both"/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2573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 xml:space="preserve">Мережа складатиме 7 класів, 48 </w:t>
      </w:r>
      <w:r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>учнів.</w:t>
      </w:r>
    </w:p>
    <w:p w:rsidR="002351A7" w:rsidRPr="00E2624F" w:rsidRDefault="00162D10" w:rsidP="00DE1CA8">
      <w:pPr>
        <w:tabs>
          <w:tab w:val="left" w:pos="0"/>
          <w:tab w:val="left" w:pos="720"/>
        </w:tabs>
        <w:jc w:val="both"/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</w:pPr>
      <w:r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ab/>
        <w:t>Навчальний план складено для закладу освіти з українською мовою навчання</w:t>
      </w:r>
      <w:r w:rsidR="00DE1CA8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>.</w:t>
      </w:r>
    </w:p>
    <w:p w:rsidR="002351A7" w:rsidRDefault="002351A7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612573" w:rsidRDefault="00612573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612573" w:rsidRDefault="00612573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612573" w:rsidRDefault="00612573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612573" w:rsidRDefault="00612573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612573" w:rsidRPr="00DE1CA8" w:rsidRDefault="00612573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0A0614" w:rsidRPr="00553C50" w:rsidRDefault="00553C50" w:rsidP="00553C50">
      <w:pPr>
        <w:jc w:val="center"/>
        <w:rPr>
          <w:b/>
          <w:sz w:val="28"/>
          <w:szCs w:val="28"/>
        </w:rPr>
      </w:pPr>
      <w:r w:rsidRPr="00553C50">
        <w:rPr>
          <w:b/>
          <w:sz w:val="28"/>
          <w:szCs w:val="28"/>
        </w:rPr>
        <w:lastRenderedPageBreak/>
        <w:t xml:space="preserve">ІІ. Порядок </w:t>
      </w:r>
      <w:proofErr w:type="spellStart"/>
      <w:r w:rsidRPr="00553C50">
        <w:rPr>
          <w:b/>
          <w:sz w:val="28"/>
          <w:szCs w:val="28"/>
        </w:rPr>
        <w:t>вивчення</w:t>
      </w:r>
      <w:proofErr w:type="spellEnd"/>
      <w:r w:rsidR="00E26586">
        <w:rPr>
          <w:b/>
          <w:sz w:val="28"/>
          <w:szCs w:val="28"/>
          <w:lang w:val="uk-UA"/>
        </w:rPr>
        <w:t xml:space="preserve"> </w:t>
      </w:r>
      <w:proofErr w:type="spellStart"/>
      <w:r w:rsidRPr="00553C50">
        <w:rPr>
          <w:b/>
          <w:sz w:val="28"/>
          <w:szCs w:val="28"/>
        </w:rPr>
        <w:t>окремих</w:t>
      </w:r>
      <w:proofErr w:type="spellEnd"/>
      <w:r w:rsidR="00E26586">
        <w:rPr>
          <w:b/>
          <w:sz w:val="28"/>
          <w:szCs w:val="28"/>
          <w:lang w:val="uk-UA"/>
        </w:rPr>
        <w:t xml:space="preserve"> </w:t>
      </w:r>
      <w:proofErr w:type="spellStart"/>
      <w:r w:rsidRPr="00553C50">
        <w:rPr>
          <w:b/>
          <w:sz w:val="28"/>
          <w:szCs w:val="28"/>
        </w:rPr>
        <w:t>навчальних</w:t>
      </w:r>
      <w:proofErr w:type="spellEnd"/>
      <w:r w:rsidR="00E26586">
        <w:rPr>
          <w:b/>
          <w:sz w:val="28"/>
          <w:szCs w:val="28"/>
          <w:lang w:val="uk-UA"/>
        </w:rPr>
        <w:t xml:space="preserve"> </w:t>
      </w:r>
      <w:proofErr w:type="spellStart"/>
      <w:r w:rsidRPr="00553C50">
        <w:rPr>
          <w:b/>
          <w:sz w:val="28"/>
          <w:szCs w:val="28"/>
        </w:rPr>
        <w:t>предметів</w:t>
      </w:r>
      <w:proofErr w:type="spellEnd"/>
    </w:p>
    <w:p w:rsidR="003A3F35" w:rsidRDefault="003A3F35" w:rsidP="003A3F35">
      <w:pPr>
        <w:numPr>
          <w:ilvl w:val="0"/>
          <w:numId w:val="9"/>
        </w:numPr>
        <w:ind w:left="0" w:firstLine="794"/>
        <w:jc w:val="both"/>
        <w:rPr>
          <w:rFonts w:eastAsia="Times New Roman"/>
          <w:color w:val="000000"/>
          <w:kern w:val="2"/>
          <w:sz w:val="28"/>
          <w:szCs w:val="28"/>
          <w:lang w:val="de-DE" w:eastAsia="uk-UA"/>
        </w:rPr>
      </w:pPr>
      <w:r>
        <w:rPr>
          <w:sz w:val="28"/>
          <w:szCs w:val="28"/>
          <w:lang w:val="uk-UA"/>
        </w:rPr>
        <w:t xml:space="preserve">Навчальний план передбачає реалізацію освітніх галузей Базового навчального плану через навчальні предмети і курси, вони охоплюють інваріантну складову, сформовану на державному рівні, та варіативну складову, в якій передбачені додаткові години на предмети та курси за вибором, факультативи, індивідуальні та групові заняття. Зміст варіативної складової робочого навчального плану конкретизовано з урахуванням індивідуальних освітніх потреб учнів і можливостей школи щодо навчально-методичного та кадрового забезпечення. </w:t>
      </w:r>
    </w:p>
    <w:p w:rsidR="003A3F35" w:rsidRDefault="003A3F35" w:rsidP="003A3F35">
      <w:pPr>
        <w:widowControl/>
        <w:suppressAutoHyphens w:val="0"/>
        <w:ind w:firstLine="794"/>
        <w:jc w:val="both"/>
        <w:rPr>
          <w:rFonts w:eastAsia="Times New Roman"/>
          <w:color w:val="000000"/>
          <w:kern w:val="2"/>
          <w:sz w:val="28"/>
          <w:szCs w:val="28"/>
          <w:lang w:val="de-DE" w:eastAsia="uk-UA"/>
        </w:rPr>
      </w:pPr>
      <w:r>
        <w:rPr>
          <w:iCs/>
          <w:sz w:val="28"/>
          <w:szCs w:val="28"/>
          <w:lang w:val="uk-UA"/>
        </w:rPr>
        <w:t>З метою розвитку здібностей учнів, з урахуванням інтересів і потреб, з</w:t>
      </w:r>
      <w:r>
        <w:rPr>
          <w:rFonts w:eastAsia="Times New Roman"/>
          <w:color w:val="000000"/>
          <w:sz w:val="28"/>
          <w:szCs w:val="28"/>
          <w:lang w:val="de-DE" w:eastAsia="uk-UA"/>
        </w:rPr>
        <w:t xml:space="preserve">а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заявами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батьків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та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рішенням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педагогічної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ради</w:t>
      </w:r>
      <w:proofErr w:type="spellEnd"/>
      <w:r>
        <w:rPr>
          <w:rFonts w:eastAsia="Times New Roman"/>
          <w:color w:val="000000"/>
          <w:sz w:val="28"/>
          <w:szCs w:val="28"/>
          <w:lang w:val="de-DE" w:eastAsia="uk-UA"/>
        </w:rPr>
        <w:t xml:space="preserve"> (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протокол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від</w:t>
      </w:r>
      <w:proofErr w:type="spellEnd"/>
      <w:r w:rsidR="00447623" w:rsidRPr="00447623">
        <w:rPr>
          <w:rFonts w:eastAsia="Times New Roman"/>
          <w:color w:val="000000"/>
          <w:sz w:val="28"/>
          <w:szCs w:val="28"/>
          <w:lang w:val="de-DE" w:eastAsia="uk-UA"/>
        </w:rPr>
        <w:t xml:space="preserve"> </w:t>
      </w:r>
      <w:r w:rsidR="00612573">
        <w:rPr>
          <w:rFonts w:eastAsia="Times New Roman"/>
          <w:color w:val="000000"/>
          <w:sz w:val="28"/>
          <w:szCs w:val="28"/>
          <w:lang w:val="uk-UA" w:eastAsia="uk-UA"/>
        </w:rPr>
        <w:t>04</w:t>
      </w:r>
      <w:r>
        <w:rPr>
          <w:rFonts w:eastAsia="Times New Roman"/>
          <w:color w:val="000000"/>
          <w:sz w:val="28"/>
          <w:szCs w:val="28"/>
          <w:lang w:val="de-DE" w:eastAsia="uk-UA"/>
        </w:rPr>
        <w:t>.0</w:t>
      </w:r>
      <w:r w:rsidR="002351A7">
        <w:rPr>
          <w:rFonts w:eastAsia="Times New Roman"/>
          <w:color w:val="000000"/>
          <w:sz w:val="28"/>
          <w:szCs w:val="28"/>
          <w:lang w:val="uk-UA" w:eastAsia="uk-UA"/>
        </w:rPr>
        <w:t>6</w:t>
      </w:r>
      <w:r w:rsidR="00612573">
        <w:rPr>
          <w:rFonts w:eastAsia="Times New Roman"/>
          <w:color w:val="000000"/>
          <w:sz w:val="28"/>
          <w:szCs w:val="28"/>
          <w:lang w:val="de-DE" w:eastAsia="uk-UA"/>
        </w:rPr>
        <w:t>.2021</w:t>
      </w:r>
      <w:r>
        <w:rPr>
          <w:rFonts w:eastAsia="Times New Roman"/>
          <w:color w:val="000000"/>
          <w:sz w:val="28"/>
          <w:szCs w:val="28"/>
          <w:lang w:val="de-DE" w:eastAsia="uk-UA"/>
        </w:rPr>
        <w:t xml:space="preserve"> №</w:t>
      </w:r>
      <w:r w:rsidR="00612573">
        <w:rPr>
          <w:rFonts w:eastAsia="Times New Roman"/>
          <w:color w:val="000000"/>
          <w:sz w:val="28"/>
          <w:szCs w:val="28"/>
          <w:lang w:val="uk-UA" w:eastAsia="uk-UA"/>
        </w:rPr>
        <w:t>10</w:t>
      </w:r>
      <w:r>
        <w:rPr>
          <w:rFonts w:eastAsia="Times New Roman"/>
          <w:color w:val="000000"/>
          <w:sz w:val="28"/>
          <w:szCs w:val="28"/>
          <w:lang w:val="de-DE" w:eastAsia="uk-UA"/>
        </w:rPr>
        <w:t xml:space="preserve">) </w:t>
      </w:r>
    </w:p>
    <w:p w:rsidR="003A3F35" w:rsidRPr="00447623" w:rsidRDefault="003A3F35" w:rsidP="00447623">
      <w:pPr>
        <w:tabs>
          <w:tab w:val="left" w:pos="0"/>
          <w:tab w:val="left" w:pos="567"/>
        </w:tabs>
        <w:jc w:val="both"/>
        <w:rPr>
          <w:b/>
          <w:sz w:val="28"/>
          <w:lang w:eastAsia="zh-CN"/>
        </w:rPr>
      </w:pPr>
      <w:r>
        <w:rPr>
          <w:iCs/>
          <w:sz w:val="28"/>
          <w:szCs w:val="28"/>
          <w:lang w:val="uk-UA"/>
        </w:rPr>
        <w:t>відведено години:</w:t>
      </w:r>
    </w:p>
    <w:p w:rsidR="001415A9" w:rsidRPr="00DA3287" w:rsidRDefault="003A3F35" w:rsidP="00612573">
      <w:pPr>
        <w:ind w:firstLine="567"/>
        <w:rPr>
          <w:sz w:val="28"/>
        </w:rPr>
      </w:pPr>
      <w:r w:rsidRPr="001415A9">
        <w:rPr>
          <w:sz w:val="28"/>
        </w:rPr>
        <w:t xml:space="preserve">- на </w:t>
      </w:r>
      <w:proofErr w:type="spellStart"/>
      <w:r w:rsidRPr="001415A9">
        <w:rPr>
          <w:sz w:val="28"/>
        </w:rPr>
        <w:t>вивчення</w:t>
      </w:r>
      <w:proofErr w:type="spellEnd"/>
      <w:r w:rsidR="00E26586">
        <w:rPr>
          <w:sz w:val="28"/>
          <w:lang w:val="uk-UA"/>
        </w:rPr>
        <w:t xml:space="preserve"> </w:t>
      </w:r>
      <w:proofErr w:type="spellStart"/>
      <w:r w:rsidRPr="001415A9">
        <w:rPr>
          <w:sz w:val="28"/>
        </w:rPr>
        <w:t>факультативів</w:t>
      </w:r>
      <w:proofErr w:type="spellEnd"/>
      <w:r w:rsidRPr="001415A9">
        <w:rPr>
          <w:sz w:val="28"/>
        </w:rPr>
        <w:t>:</w:t>
      </w:r>
    </w:p>
    <w:p w:rsidR="001415A9" w:rsidRPr="00782570" w:rsidRDefault="00782570" w:rsidP="00782570">
      <w:pPr>
        <w:jc w:val="both"/>
        <w:rPr>
          <w:rFonts w:eastAsia="Times New Roman"/>
          <w:color w:val="000000"/>
          <w:sz w:val="28"/>
          <w:szCs w:val="28"/>
          <w:lang w:val="de-DE" w:eastAsia="uk-UA"/>
        </w:rPr>
      </w:pPr>
      <w:r>
        <w:rPr>
          <w:sz w:val="28"/>
          <w:szCs w:val="28"/>
          <w:lang w:val="uk-UA"/>
        </w:rPr>
        <w:t xml:space="preserve">        «</w:t>
      </w:r>
      <w:r w:rsidR="001415A9">
        <w:rPr>
          <w:sz w:val="28"/>
          <w:szCs w:val="28"/>
          <w:lang w:val="uk-UA"/>
        </w:rPr>
        <w:t>Правосл</w:t>
      </w:r>
      <w:r w:rsidR="00DA3287">
        <w:rPr>
          <w:sz w:val="28"/>
          <w:szCs w:val="28"/>
          <w:lang w:val="uk-UA"/>
        </w:rPr>
        <w:t xml:space="preserve">авна культура Слобожанщини” у </w:t>
      </w:r>
      <w:r w:rsidR="00D35946">
        <w:rPr>
          <w:sz w:val="28"/>
          <w:szCs w:val="28"/>
          <w:lang w:val="uk-UA"/>
        </w:rPr>
        <w:t>5</w:t>
      </w:r>
      <w:r w:rsidR="00612573">
        <w:rPr>
          <w:sz w:val="28"/>
          <w:szCs w:val="28"/>
          <w:lang w:val="uk-UA"/>
        </w:rPr>
        <w:t>,6,8</w:t>
      </w:r>
      <w:r w:rsidR="002351A7">
        <w:rPr>
          <w:sz w:val="28"/>
          <w:szCs w:val="28"/>
          <w:lang w:val="uk-UA"/>
        </w:rPr>
        <w:t xml:space="preserve"> класах</w:t>
      </w:r>
      <w:r w:rsidR="00DA3287">
        <w:rPr>
          <w:sz w:val="28"/>
          <w:szCs w:val="28"/>
          <w:lang w:val="uk-UA"/>
        </w:rPr>
        <w:t xml:space="preserve"> </w:t>
      </w:r>
      <w:r w:rsidR="002351A7">
        <w:rPr>
          <w:sz w:val="28"/>
          <w:szCs w:val="28"/>
          <w:lang w:val="uk-UA"/>
        </w:rPr>
        <w:t>по 1 годині</w:t>
      </w:r>
      <w:r w:rsidR="001415A9">
        <w:rPr>
          <w:sz w:val="28"/>
          <w:szCs w:val="28"/>
          <w:lang w:val="uk-UA"/>
        </w:rPr>
        <w:t xml:space="preserve"> на тиждень.</w:t>
      </w:r>
    </w:p>
    <w:p w:rsidR="003A3F35" w:rsidRDefault="003A3F35" w:rsidP="003A3F35">
      <w:pPr>
        <w:widowControl/>
        <w:suppressAutoHyphens w:val="0"/>
        <w:spacing w:before="100"/>
        <w:ind w:firstLine="794"/>
        <w:jc w:val="both"/>
        <w:rPr>
          <w:rFonts w:eastAsia="Times New Roman"/>
          <w:color w:val="000000"/>
          <w:sz w:val="28"/>
          <w:szCs w:val="28"/>
          <w:lang w:val="de-DE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З метою підвищення якості освітнього процесу, розвитку творчих здібностей учнів н</w:t>
      </w:r>
      <w:r>
        <w:rPr>
          <w:rFonts w:eastAsia="Times New Roman"/>
          <w:color w:val="000000"/>
          <w:sz w:val="28"/>
          <w:szCs w:val="28"/>
          <w:lang w:val="de-DE" w:eastAsia="uk-UA"/>
        </w:rPr>
        <w:t xml:space="preserve">а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вивчення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предметів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інваріантної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складової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навчального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плану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виділяються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додаткові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години</w:t>
      </w:r>
      <w:proofErr w:type="spellEnd"/>
      <w:r>
        <w:rPr>
          <w:rFonts w:eastAsia="Times New Roman"/>
          <w:color w:val="000000"/>
          <w:sz w:val="28"/>
          <w:szCs w:val="28"/>
          <w:lang w:val="de-DE" w:eastAsia="uk-UA"/>
        </w:rPr>
        <w:t xml:space="preserve"> з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таких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предметів</w:t>
      </w:r>
      <w:proofErr w:type="spellEnd"/>
      <w:r>
        <w:rPr>
          <w:rFonts w:eastAsia="Times New Roman"/>
          <w:color w:val="000000"/>
          <w:sz w:val="28"/>
          <w:szCs w:val="28"/>
          <w:lang w:val="de-DE" w:eastAsia="uk-UA"/>
        </w:rPr>
        <w:t>:</w:t>
      </w:r>
    </w:p>
    <w:p w:rsidR="00782570" w:rsidRDefault="00782570" w:rsidP="003A3F35">
      <w:pPr>
        <w:widowControl/>
        <w:suppressAutoHyphens w:val="0"/>
        <w:spacing w:before="100"/>
        <w:ind w:firstLine="794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  <w:t xml:space="preserve">- у 1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класі</w:t>
      </w:r>
      <w:proofErr w:type="spellEnd"/>
      <w:r>
        <w:rPr>
          <w:rFonts w:eastAsia="Times New Roman"/>
          <w:color w:val="000000"/>
          <w:sz w:val="28"/>
          <w:szCs w:val="28"/>
          <w:lang w:eastAsia="uk-UA"/>
        </w:rPr>
        <w:t xml:space="preserve"> – з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української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мови</w:t>
      </w:r>
      <w:proofErr w:type="spellEnd"/>
      <w:r>
        <w:rPr>
          <w:rFonts w:eastAsia="Times New Roman"/>
          <w:color w:val="000000"/>
          <w:sz w:val="28"/>
          <w:szCs w:val="28"/>
          <w:lang w:eastAsia="uk-UA"/>
        </w:rPr>
        <w:t xml:space="preserve"> – 1 година на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тиждень</w:t>
      </w:r>
      <w:proofErr w:type="spellEnd"/>
      <w:r>
        <w:rPr>
          <w:rFonts w:eastAsia="Times New Roman"/>
          <w:color w:val="000000"/>
          <w:sz w:val="28"/>
          <w:szCs w:val="28"/>
          <w:lang w:eastAsia="uk-UA"/>
        </w:rPr>
        <w:t>;</w:t>
      </w:r>
    </w:p>
    <w:p w:rsidR="00782570" w:rsidRPr="00782570" w:rsidRDefault="007D1308" w:rsidP="00A523FC">
      <w:pPr>
        <w:widowControl/>
        <w:suppressAutoHyphens w:val="0"/>
        <w:spacing w:before="100"/>
        <w:ind w:firstLine="794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  <w:t>- у 2</w:t>
      </w:r>
      <w:r w:rsidR="00612573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12573">
        <w:rPr>
          <w:rFonts w:eastAsia="Times New Roman"/>
          <w:color w:val="000000"/>
          <w:sz w:val="28"/>
          <w:szCs w:val="28"/>
          <w:lang w:eastAsia="uk-UA"/>
        </w:rPr>
        <w:t>класі</w:t>
      </w:r>
      <w:proofErr w:type="spellEnd"/>
      <w:r w:rsidR="00612573">
        <w:rPr>
          <w:rFonts w:eastAsia="Times New Roman"/>
          <w:color w:val="000000"/>
          <w:sz w:val="28"/>
          <w:szCs w:val="28"/>
          <w:lang w:eastAsia="uk-UA"/>
        </w:rPr>
        <w:t xml:space="preserve"> – з математики </w:t>
      </w:r>
      <w:proofErr w:type="gramStart"/>
      <w:r w:rsidR="00612573">
        <w:rPr>
          <w:rFonts w:eastAsia="Times New Roman"/>
          <w:color w:val="000000"/>
          <w:sz w:val="28"/>
          <w:szCs w:val="28"/>
          <w:lang w:eastAsia="uk-UA"/>
        </w:rPr>
        <w:t>–  1</w:t>
      </w:r>
      <w:proofErr w:type="gramEnd"/>
      <w:r w:rsidR="00612573">
        <w:rPr>
          <w:rFonts w:eastAsia="Times New Roman"/>
          <w:color w:val="000000"/>
          <w:sz w:val="28"/>
          <w:szCs w:val="28"/>
          <w:lang w:eastAsia="uk-UA"/>
        </w:rPr>
        <w:t xml:space="preserve"> година</w:t>
      </w:r>
      <w:r w:rsidR="00782570">
        <w:rPr>
          <w:rFonts w:eastAsia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782570">
        <w:rPr>
          <w:rFonts w:eastAsia="Times New Roman"/>
          <w:color w:val="000000"/>
          <w:sz w:val="28"/>
          <w:szCs w:val="28"/>
          <w:lang w:eastAsia="uk-UA"/>
        </w:rPr>
        <w:t>тиждень</w:t>
      </w:r>
      <w:proofErr w:type="spellEnd"/>
      <w:r w:rsidR="00782570">
        <w:rPr>
          <w:rFonts w:eastAsia="Times New Roman"/>
          <w:color w:val="000000"/>
          <w:sz w:val="28"/>
          <w:szCs w:val="28"/>
          <w:lang w:eastAsia="uk-UA"/>
        </w:rPr>
        <w:t>;</w:t>
      </w:r>
    </w:p>
    <w:p w:rsidR="00A61CFE" w:rsidRDefault="00A61CFE" w:rsidP="00C00AFE">
      <w:pPr>
        <w:widowControl/>
        <w:suppressAutoHyphens w:val="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 у 5</w:t>
      </w:r>
      <w:r w:rsidR="00612573">
        <w:rPr>
          <w:rFonts w:eastAsia="Times New Roman"/>
          <w:color w:val="000000"/>
          <w:sz w:val="28"/>
          <w:szCs w:val="28"/>
          <w:lang w:val="uk-UA" w:eastAsia="uk-UA"/>
        </w:rPr>
        <w:t>,6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класі</w:t>
      </w:r>
      <w:r w:rsidR="00C00AFE">
        <w:rPr>
          <w:rFonts w:eastAsia="Times New Roman"/>
          <w:color w:val="000000"/>
          <w:sz w:val="28"/>
          <w:szCs w:val="28"/>
          <w:lang w:val="uk-UA" w:eastAsia="uk-UA"/>
        </w:rPr>
        <w:t xml:space="preserve"> – з української мови – </w:t>
      </w:r>
      <w:r w:rsidR="00612573">
        <w:rPr>
          <w:rFonts w:eastAsia="Times New Roman"/>
          <w:color w:val="000000"/>
          <w:sz w:val="28"/>
          <w:szCs w:val="28"/>
          <w:lang w:val="uk-UA" w:eastAsia="uk-UA"/>
        </w:rPr>
        <w:t>по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0,5 години</w:t>
      </w:r>
      <w:r w:rsidR="007D1308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uk-UA" w:eastAsia="uk-UA"/>
        </w:rPr>
        <w:t>на тиждень,</w:t>
      </w:r>
    </w:p>
    <w:p w:rsidR="00E411B9" w:rsidRDefault="00E411B9" w:rsidP="00E411B9">
      <w:pPr>
        <w:widowControl/>
        <w:suppressAutoHyphens w:val="0"/>
        <w:spacing w:before="100"/>
        <w:ind w:firstLine="794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</w:t>
      </w:r>
      <w:r w:rsidRPr="00E411B9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uk-UA"/>
        </w:rPr>
        <w:t>у 5</w:t>
      </w:r>
      <w:r w:rsidR="00667F86">
        <w:rPr>
          <w:rFonts w:eastAsia="Times New Roman"/>
          <w:color w:val="000000"/>
          <w:sz w:val="28"/>
          <w:szCs w:val="28"/>
          <w:lang w:eastAsia="uk-UA"/>
        </w:rPr>
        <w:t>,6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класі</w:t>
      </w:r>
      <w:proofErr w:type="spellEnd"/>
      <w:r>
        <w:rPr>
          <w:rFonts w:eastAsia="Times New Roman"/>
          <w:color w:val="000000"/>
          <w:sz w:val="28"/>
          <w:szCs w:val="28"/>
          <w:lang w:eastAsia="uk-UA"/>
        </w:rPr>
        <w:t xml:space="preserve"> – з математики –  </w:t>
      </w:r>
      <w:r w:rsidR="00667F86">
        <w:rPr>
          <w:rFonts w:eastAsia="Times New Roman"/>
          <w:color w:val="000000"/>
          <w:sz w:val="28"/>
          <w:szCs w:val="28"/>
          <w:lang w:eastAsia="uk-UA"/>
        </w:rPr>
        <w:t xml:space="preserve">по 1 </w:t>
      </w:r>
      <w:proofErr w:type="spellStart"/>
      <w:r w:rsidR="00667F86">
        <w:rPr>
          <w:rFonts w:eastAsia="Times New Roman"/>
          <w:color w:val="000000"/>
          <w:sz w:val="28"/>
          <w:szCs w:val="28"/>
          <w:lang w:eastAsia="uk-UA"/>
        </w:rPr>
        <w:t>годині</w:t>
      </w:r>
      <w:proofErr w:type="spellEnd"/>
      <w:r>
        <w:rPr>
          <w:rFonts w:eastAsia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тиждень</w:t>
      </w:r>
      <w:proofErr w:type="spellEnd"/>
      <w:r>
        <w:rPr>
          <w:rFonts w:eastAsia="Times New Roman"/>
          <w:color w:val="000000"/>
          <w:sz w:val="28"/>
          <w:szCs w:val="28"/>
          <w:lang w:eastAsia="uk-UA"/>
        </w:rPr>
        <w:t>;</w:t>
      </w:r>
    </w:p>
    <w:p w:rsidR="00667F86" w:rsidRPr="00E411B9" w:rsidRDefault="00667F86" w:rsidP="00E411B9">
      <w:pPr>
        <w:widowControl/>
        <w:suppressAutoHyphens w:val="0"/>
        <w:spacing w:before="100"/>
        <w:ind w:firstLine="794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eastAsia="uk-UA"/>
        </w:rPr>
        <w:t xml:space="preserve">- у 5.6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класі</w:t>
      </w:r>
      <w:proofErr w:type="spellEnd"/>
      <w:r>
        <w:rPr>
          <w:rFonts w:eastAsia="Times New Roman"/>
          <w:color w:val="000000"/>
          <w:sz w:val="28"/>
          <w:szCs w:val="28"/>
          <w:lang w:eastAsia="uk-UA"/>
        </w:rPr>
        <w:t xml:space="preserve"> – з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інформатики</w:t>
      </w:r>
      <w:proofErr w:type="spellEnd"/>
      <w:r>
        <w:rPr>
          <w:rFonts w:eastAsia="Times New Roman"/>
          <w:color w:val="000000"/>
          <w:sz w:val="28"/>
          <w:szCs w:val="28"/>
          <w:lang w:eastAsia="uk-UA"/>
        </w:rPr>
        <w:t xml:space="preserve"> – по 1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годині</w:t>
      </w:r>
      <w:proofErr w:type="spellEnd"/>
      <w:r>
        <w:rPr>
          <w:rFonts w:eastAsia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eastAsia="Times New Roman"/>
          <w:color w:val="000000"/>
          <w:sz w:val="28"/>
          <w:szCs w:val="28"/>
          <w:lang w:eastAsia="uk-UA"/>
        </w:rPr>
        <w:t>тиждень</w:t>
      </w:r>
      <w:proofErr w:type="spellEnd"/>
      <w:r>
        <w:rPr>
          <w:rFonts w:eastAsia="Times New Roman"/>
          <w:color w:val="000000"/>
          <w:sz w:val="28"/>
          <w:szCs w:val="28"/>
          <w:lang w:eastAsia="uk-UA"/>
        </w:rPr>
        <w:t>;</w:t>
      </w:r>
    </w:p>
    <w:p w:rsidR="00782570" w:rsidRDefault="00A61CFE" w:rsidP="00C00AFE">
      <w:pPr>
        <w:widowControl/>
        <w:suppressAutoHyphens w:val="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</w:t>
      </w:r>
      <w:r w:rsidR="003A3F35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667F86">
        <w:rPr>
          <w:rFonts w:eastAsia="Times New Roman"/>
          <w:color w:val="000000"/>
          <w:sz w:val="28"/>
          <w:szCs w:val="28"/>
          <w:lang w:val="uk-UA" w:eastAsia="uk-UA"/>
        </w:rPr>
        <w:t>у 8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класі – з української мови –  1 година на тиждень</w:t>
      </w:r>
      <w:r w:rsidR="00667F86">
        <w:rPr>
          <w:rFonts w:eastAsia="Times New Roman"/>
          <w:color w:val="000000"/>
          <w:sz w:val="28"/>
          <w:szCs w:val="28"/>
          <w:lang w:val="uk-UA" w:eastAsia="uk-UA"/>
        </w:rPr>
        <w:t>;</w:t>
      </w:r>
    </w:p>
    <w:p w:rsidR="007D1308" w:rsidRDefault="00667F86" w:rsidP="00C00AFE">
      <w:pPr>
        <w:widowControl/>
        <w:suppressAutoHyphens w:val="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 у 8</w:t>
      </w:r>
      <w:r w:rsidR="007D1308">
        <w:rPr>
          <w:rFonts w:eastAsia="Times New Roman"/>
          <w:color w:val="000000"/>
          <w:sz w:val="28"/>
          <w:szCs w:val="28"/>
          <w:lang w:val="uk-UA" w:eastAsia="uk-UA"/>
        </w:rPr>
        <w:t xml:space="preserve"> класі – з алгебри – 0,5 години на тиждень;</w:t>
      </w:r>
    </w:p>
    <w:p w:rsidR="00667F86" w:rsidRPr="00C00AFE" w:rsidRDefault="00667F86" w:rsidP="00C00AFE">
      <w:pPr>
        <w:widowControl/>
        <w:suppressAutoHyphens w:val="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 у 8 класі – з геометрії – 0,5 години на тиждень.</w:t>
      </w:r>
    </w:p>
    <w:p w:rsidR="003A3F35" w:rsidRPr="00667F86" w:rsidRDefault="003A3F35" w:rsidP="00667F86">
      <w:pPr>
        <w:widowControl/>
        <w:tabs>
          <w:tab w:val="left" w:pos="855"/>
        </w:tabs>
        <w:suppressAutoHyphens w:val="0"/>
        <w:spacing w:before="100"/>
        <w:ind w:firstLine="624"/>
        <w:jc w:val="both"/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color w:val="000000"/>
          <w:sz w:val="28"/>
          <w:szCs w:val="28"/>
          <w:lang w:val="de-DE" w:eastAsia="uk-UA"/>
        </w:rPr>
        <w:t xml:space="preserve">З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метою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кращого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засвоєння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програмового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матеріалу</w:t>
      </w:r>
      <w:proofErr w:type="spellEnd"/>
      <w:r>
        <w:rPr>
          <w:rFonts w:eastAsia="Times New Roman"/>
          <w:color w:val="000000"/>
          <w:sz w:val="28"/>
          <w:szCs w:val="28"/>
          <w:lang w:val="de-DE" w:eastAsia="uk-UA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поглиблення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та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систематизації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знань</w:t>
      </w:r>
      <w:proofErr w:type="spellEnd"/>
      <w:r>
        <w:rPr>
          <w:rFonts w:eastAsia="Times New Roman"/>
          <w:color w:val="000000"/>
          <w:sz w:val="28"/>
          <w:szCs w:val="28"/>
          <w:lang w:val="de-DE" w:eastAsia="uk-UA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розвитку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творчих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здібностей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та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практичних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навичок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учнів</w:t>
      </w:r>
      <w:proofErr w:type="spellEnd"/>
      <w:r>
        <w:rPr>
          <w:rFonts w:eastAsia="Times New Roman"/>
          <w:color w:val="000000"/>
          <w:sz w:val="28"/>
          <w:szCs w:val="28"/>
          <w:lang w:val="de-DE" w:eastAsia="uk-UA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відводиться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на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проведення</w:t>
      </w:r>
      <w:proofErr w:type="spellEnd"/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індивідуальних</w:t>
      </w:r>
      <w:proofErr w:type="spellEnd"/>
      <w:r w:rsidR="004E6DDF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A1907">
        <w:rPr>
          <w:rFonts w:eastAsia="Times New Roman"/>
          <w:color w:val="000000"/>
          <w:sz w:val="28"/>
          <w:szCs w:val="28"/>
          <w:lang w:eastAsia="uk-UA"/>
        </w:rPr>
        <w:t>консультацій</w:t>
      </w:r>
      <w:proofErr w:type="spellEnd"/>
      <w:r w:rsidR="004E6DDF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та групових </w:t>
      </w:r>
      <w:proofErr w:type="spellStart"/>
      <w:r>
        <w:rPr>
          <w:rFonts w:eastAsia="Times New Roman"/>
          <w:color w:val="000000"/>
          <w:sz w:val="28"/>
          <w:szCs w:val="28"/>
          <w:lang w:val="de-DE" w:eastAsia="uk-UA"/>
        </w:rPr>
        <w:t>занять</w:t>
      </w:r>
      <w:proofErr w:type="spellEnd"/>
      <w:r w:rsidR="00C00AFE">
        <w:rPr>
          <w:rFonts w:eastAsia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="00C00AFE">
        <w:rPr>
          <w:rFonts w:eastAsia="Times New Roman"/>
          <w:color w:val="000000"/>
          <w:sz w:val="28"/>
          <w:szCs w:val="28"/>
          <w:lang w:eastAsia="uk-UA"/>
        </w:rPr>
        <w:t>української</w:t>
      </w:r>
      <w:proofErr w:type="spellEnd"/>
      <w:r w:rsidR="00C00AFE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00AFE">
        <w:rPr>
          <w:rFonts w:eastAsia="Times New Roman"/>
          <w:color w:val="000000"/>
          <w:sz w:val="28"/>
          <w:szCs w:val="28"/>
          <w:lang w:eastAsia="uk-UA"/>
        </w:rPr>
        <w:t>мови</w:t>
      </w:r>
      <w:proofErr w:type="spellEnd"/>
      <w:r w:rsidR="00874D90">
        <w:rPr>
          <w:rFonts w:eastAsia="Times New Roman"/>
          <w:color w:val="000000"/>
          <w:sz w:val="28"/>
          <w:szCs w:val="28"/>
          <w:lang w:eastAsia="uk-UA"/>
        </w:rPr>
        <w:t>:</w:t>
      </w:r>
      <w:r w:rsidR="00C00AFE">
        <w:rPr>
          <w:rFonts w:eastAsia="Times New Roman"/>
          <w:color w:val="000000"/>
          <w:sz w:val="28"/>
          <w:szCs w:val="28"/>
          <w:lang w:eastAsia="uk-UA"/>
        </w:rPr>
        <w:t xml:space="preserve">  у </w:t>
      </w:r>
      <w:r w:rsidR="00874D90">
        <w:rPr>
          <w:rFonts w:eastAsia="Times New Roman"/>
          <w:color w:val="000000"/>
          <w:sz w:val="28"/>
          <w:szCs w:val="28"/>
          <w:lang w:eastAsia="uk-UA"/>
        </w:rPr>
        <w:t>3</w:t>
      </w:r>
      <w:r w:rsidR="00C00AFE">
        <w:rPr>
          <w:rFonts w:eastAsia="Times New Roman"/>
          <w:color w:val="000000"/>
          <w:sz w:val="28"/>
          <w:szCs w:val="28"/>
          <w:lang w:eastAsia="uk-UA"/>
        </w:rPr>
        <w:t>,4</w:t>
      </w:r>
      <w:r w:rsidR="00874D90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74D90">
        <w:rPr>
          <w:rFonts w:eastAsia="Times New Roman"/>
          <w:color w:val="000000"/>
          <w:sz w:val="28"/>
          <w:szCs w:val="28"/>
          <w:lang w:eastAsia="uk-UA"/>
        </w:rPr>
        <w:t>класах</w:t>
      </w:r>
      <w:proofErr w:type="spellEnd"/>
      <w:r w:rsidR="00874D90">
        <w:rPr>
          <w:rFonts w:eastAsia="Times New Roman"/>
          <w:color w:val="000000"/>
          <w:sz w:val="28"/>
          <w:szCs w:val="28"/>
          <w:lang w:eastAsia="uk-UA"/>
        </w:rPr>
        <w:t xml:space="preserve"> по 1 </w:t>
      </w:r>
      <w:proofErr w:type="spellStart"/>
      <w:r w:rsidR="00874D90">
        <w:rPr>
          <w:rFonts w:eastAsia="Times New Roman"/>
          <w:color w:val="000000"/>
          <w:sz w:val="28"/>
          <w:szCs w:val="28"/>
          <w:lang w:eastAsia="uk-UA"/>
        </w:rPr>
        <w:t>годині</w:t>
      </w:r>
      <w:proofErr w:type="spellEnd"/>
      <w:r w:rsidR="00874D90">
        <w:rPr>
          <w:rFonts w:eastAsia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874D90">
        <w:rPr>
          <w:rFonts w:eastAsia="Times New Roman"/>
          <w:color w:val="000000"/>
          <w:sz w:val="28"/>
          <w:szCs w:val="28"/>
          <w:lang w:eastAsia="uk-UA"/>
        </w:rPr>
        <w:t>тиждень</w:t>
      </w:r>
      <w:proofErr w:type="spellEnd"/>
      <w:r w:rsidR="00874D90">
        <w:rPr>
          <w:rFonts w:eastAsia="Times New Roman"/>
          <w:color w:val="000000"/>
          <w:sz w:val="28"/>
          <w:szCs w:val="28"/>
          <w:lang w:val="de-DE" w:eastAsia="uk-UA"/>
        </w:rPr>
        <w:t>;</w:t>
      </w:r>
    </w:p>
    <w:p w:rsidR="003A3F35" w:rsidRDefault="004E6DDF" w:rsidP="003A3F35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3A3F35">
        <w:rPr>
          <w:sz w:val="28"/>
          <w:szCs w:val="28"/>
          <w:shd w:val="clear" w:color="auto" w:fill="FFFFFF"/>
          <w:lang w:val="uk-UA"/>
        </w:rPr>
        <w:t>Відповідно до статевих особливостей учнів та їх інтересів, які визначено шляхом проведення анкетування серед учнів, ураховуючи специфіку і потреби школи, навчально-матеріальну базу та освіту вчителя фізичної культури, на засіданні шкільного методичного об'єдна</w:t>
      </w:r>
      <w:r w:rsidR="00447623">
        <w:rPr>
          <w:sz w:val="28"/>
          <w:szCs w:val="28"/>
          <w:shd w:val="clear" w:color="auto" w:fill="FFFFFF"/>
          <w:lang w:val="uk-UA"/>
        </w:rPr>
        <w:t>ння (протокол № 7 від 14</w:t>
      </w:r>
      <w:r w:rsidR="00667F86">
        <w:rPr>
          <w:sz w:val="28"/>
          <w:szCs w:val="28"/>
          <w:shd w:val="clear" w:color="auto" w:fill="FFFFFF"/>
          <w:lang w:val="uk-UA"/>
        </w:rPr>
        <w:t>.05.2021</w:t>
      </w:r>
      <w:r w:rsidR="003A3F35">
        <w:rPr>
          <w:sz w:val="28"/>
          <w:szCs w:val="28"/>
          <w:shd w:val="clear" w:color="auto" w:fill="FFFFFF"/>
          <w:lang w:val="uk-UA"/>
        </w:rPr>
        <w:t>) затверджено план-графік таких варіативних модулів:</w:t>
      </w:r>
    </w:p>
    <w:p w:rsidR="00876017" w:rsidRPr="00876017" w:rsidRDefault="00876017" w:rsidP="003A3F35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  <w:lang w:val="uk-UA" w:eastAsia="zh-CN"/>
        </w:rPr>
      </w:pPr>
      <w:r w:rsidRPr="00955960">
        <w:rPr>
          <w:sz w:val="28"/>
          <w:szCs w:val="28"/>
          <w:shd w:val="clear" w:color="auto" w:fill="FFFFFF"/>
          <w:lang w:val="uk-UA"/>
        </w:rPr>
        <w:t xml:space="preserve">         5 </w:t>
      </w:r>
      <w:r w:rsidR="00955960">
        <w:rPr>
          <w:sz w:val="28"/>
          <w:szCs w:val="28"/>
          <w:shd w:val="clear" w:color="auto" w:fill="FFFFFF"/>
          <w:lang w:val="uk-UA"/>
        </w:rPr>
        <w:t>клас – футбол -1 рік вивчення; волейбол -1 рік вивчення; легка атлетика – 1 рік вивчення; теніс – 1 рік вивчення.</w:t>
      </w:r>
    </w:p>
    <w:p w:rsidR="003A3F35" w:rsidRDefault="009B1B8A" w:rsidP="003A3F35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6</w:t>
      </w:r>
      <w:r w:rsidR="003A3F35">
        <w:rPr>
          <w:sz w:val="28"/>
          <w:szCs w:val="28"/>
          <w:shd w:val="clear" w:color="auto" w:fill="FFFFFF"/>
          <w:lang w:val="uk-UA"/>
        </w:rPr>
        <w:t xml:space="preserve"> клас - фу</w:t>
      </w:r>
      <w:r>
        <w:rPr>
          <w:sz w:val="28"/>
          <w:szCs w:val="28"/>
          <w:shd w:val="clear" w:color="auto" w:fill="FFFFFF"/>
          <w:lang w:val="uk-UA"/>
        </w:rPr>
        <w:t>тбол - 2</w:t>
      </w:r>
      <w:r w:rsidR="00955960">
        <w:rPr>
          <w:sz w:val="28"/>
          <w:szCs w:val="28"/>
          <w:shd w:val="clear" w:color="auto" w:fill="FFFFFF"/>
          <w:lang w:val="uk-UA"/>
        </w:rPr>
        <w:t xml:space="preserve"> рік вивчення</w:t>
      </w:r>
      <w:r w:rsidR="00D3724C">
        <w:rPr>
          <w:sz w:val="28"/>
          <w:szCs w:val="28"/>
          <w:shd w:val="clear" w:color="auto" w:fill="FFFFFF"/>
          <w:lang w:val="uk-UA"/>
        </w:rPr>
        <w:t>; волейбол</w:t>
      </w:r>
      <w:r>
        <w:rPr>
          <w:sz w:val="28"/>
          <w:szCs w:val="28"/>
          <w:shd w:val="clear" w:color="auto" w:fill="FFFFFF"/>
          <w:lang w:val="uk-UA"/>
        </w:rPr>
        <w:t xml:space="preserve"> 2</w:t>
      </w:r>
      <w:r w:rsidR="00955960">
        <w:rPr>
          <w:sz w:val="28"/>
          <w:szCs w:val="28"/>
          <w:shd w:val="clear" w:color="auto" w:fill="FFFFFF"/>
          <w:lang w:val="uk-UA"/>
        </w:rPr>
        <w:t xml:space="preserve"> рік вивчення</w:t>
      </w:r>
      <w:r w:rsidR="003A3F35">
        <w:rPr>
          <w:sz w:val="28"/>
          <w:szCs w:val="28"/>
          <w:shd w:val="clear" w:color="auto" w:fill="FFFFFF"/>
          <w:lang w:val="uk-UA"/>
        </w:rPr>
        <w:t>; легка атлет</w:t>
      </w:r>
      <w:r>
        <w:rPr>
          <w:sz w:val="28"/>
          <w:szCs w:val="28"/>
          <w:shd w:val="clear" w:color="auto" w:fill="FFFFFF"/>
          <w:lang w:val="uk-UA"/>
        </w:rPr>
        <w:t>ика 2</w:t>
      </w:r>
      <w:r w:rsidR="00D3724C">
        <w:rPr>
          <w:sz w:val="28"/>
          <w:szCs w:val="28"/>
          <w:shd w:val="clear" w:color="auto" w:fill="FFFFFF"/>
          <w:lang w:val="uk-UA"/>
        </w:rPr>
        <w:t xml:space="preserve"> рік </w:t>
      </w:r>
      <w:r w:rsidR="00955960">
        <w:rPr>
          <w:sz w:val="28"/>
          <w:szCs w:val="28"/>
          <w:shd w:val="clear" w:color="auto" w:fill="FFFFFF"/>
          <w:lang w:val="uk-UA"/>
        </w:rPr>
        <w:t>вивчення</w:t>
      </w:r>
      <w:r w:rsidR="00D3724C">
        <w:rPr>
          <w:sz w:val="28"/>
          <w:szCs w:val="28"/>
          <w:shd w:val="clear" w:color="auto" w:fill="FFFFFF"/>
          <w:lang w:val="uk-UA"/>
        </w:rPr>
        <w:t>; теніс</w:t>
      </w:r>
      <w:r w:rsidR="00955960">
        <w:rPr>
          <w:sz w:val="28"/>
          <w:szCs w:val="28"/>
          <w:shd w:val="clear" w:color="auto" w:fill="FFFFFF"/>
          <w:lang w:val="uk-UA"/>
        </w:rPr>
        <w:t xml:space="preserve"> -</w:t>
      </w:r>
      <w:r>
        <w:rPr>
          <w:sz w:val="28"/>
          <w:szCs w:val="28"/>
          <w:shd w:val="clear" w:color="auto" w:fill="FFFFFF"/>
          <w:lang w:val="uk-UA"/>
        </w:rPr>
        <w:t xml:space="preserve"> 2</w:t>
      </w:r>
      <w:r w:rsidR="00955960">
        <w:rPr>
          <w:sz w:val="28"/>
          <w:szCs w:val="28"/>
          <w:shd w:val="clear" w:color="auto" w:fill="FFFFFF"/>
          <w:lang w:val="uk-UA"/>
        </w:rPr>
        <w:t xml:space="preserve"> рік вивчення</w:t>
      </w:r>
      <w:r w:rsidR="003A3F35">
        <w:rPr>
          <w:sz w:val="28"/>
          <w:szCs w:val="28"/>
          <w:shd w:val="clear" w:color="auto" w:fill="FFFFFF"/>
          <w:lang w:val="uk-UA"/>
        </w:rPr>
        <w:t>.</w:t>
      </w:r>
    </w:p>
    <w:p w:rsidR="002351A7" w:rsidRPr="00667F86" w:rsidRDefault="00955960" w:rsidP="00955960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 xml:space="preserve">8 </w:t>
      </w:r>
      <w:r w:rsidR="003A3F35">
        <w:rPr>
          <w:sz w:val="28"/>
          <w:szCs w:val="28"/>
          <w:shd w:val="clear" w:color="auto" w:fill="FFFFFF"/>
          <w:lang w:val="uk-UA"/>
        </w:rPr>
        <w:t xml:space="preserve"> клас - фу</w:t>
      </w:r>
      <w:r>
        <w:rPr>
          <w:sz w:val="28"/>
          <w:szCs w:val="28"/>
          <w:shd w:val="clear" w:color="auto" w:fill="FFFFFF"/>
          <w:lang w:val="uk-UA"/>
        </w:rPr>
        <w:t>тбол 4 рік вивчення</w:t>
      </w:r>
      <w:r w:rsidR="00D3724C">
        <w:rPr>
          <w:sz w:val="28"/>
          <w:szCs w:val="28"/>
          <w:shd w:val="clear" w:color="auto" w:fill="FFFFFF"/>
          <w:lang w:val="uk-UA"/>
        </w:rPr>
        <w:t>; волейбол</w:t>
      </w:r>
      <w:r>
        <w:rPr>
          <w:sz w:val="28"/>
          <w:szCs w:val="28"/>
          <w:shd w:val="clear" w:color="auto" w:fill="FFFFFF"/>
          <w:lang w:val="uk-UA"/>
        </w:rPr>
        <w:t xml:space="preserve"> 4 рік вивчення</w:t>
      </w:r>
      <w:r w:rsidR="003A3F35">
        <w:rPr>
          <w:sz w:val="28"/>
          <w:szCs w:val="28"/>
          <w:shd w:val="clear" w:color="auto" w:fill="FFFFFF"/>
          <w:lang w:val="uk-UA"/>
        </w:rPr>
        <w:t>; ле</w:t>
      </w:r>
      <w:r>
        <w:rPr>
          <w:sz w:val="28"/>
          <w:szCs w:val="28"/>
          <w:shd w:val="clear" w:color="auto" w:fill="FFFFFF"/>
          <w:lang w:val="uk-UA"/>
        </w:rPr>
        <w:t>гка атлетика 4 рік вивчення</w:t>
      </w:r>
      <w:r w:rsidR="00D3724C">
        <w:rPr>
          <w:sz w:val="28"/>
          <w:szCs w:val="28"/>
          <w:shd w:val="clear" w:color="auto" w:fill="FFFFFF"/>
          <w:lang w:val="uk-UA"/>
        </w:rPr>
        <w:t>; теніс</w:t>
      </w:r>
      <w:r>
        <w:rPr>
          <w:sz w:val="28"/>
          <w:szCs w:val="28"/>
          <w:shd w:val="clear" w:color="auto" w:fill="FFFFFF"/>
          <w:lang w:val="uk-UA"/>
        </w:rPr>
        <w:t xml:space="preserve"> – 4 рік вивчення</w:t>
      </w:r>
      <w:r w:rsidR="003A3F35">
        <w:rPr>
          <w:sz w:val="28"/>
          <w:szCs w:val="28"/>
          <w:shd w:val="clear" w:color="auto" w:fill="FFFFFF"/>
          <w:lang w:val="uk-UA"/>
        </w:rPr>
        <w:t>.</w:t>
      </w:r>
    </w:p>
    <w:p w:rsidR="00955960" w:rsidRPr="00667F86" w:rsidRDefault="003A3F35" w:rsidP="00667F86">
      <w:pPr>
        <w:tabs>
          <w:tab w:val="left" w:pos="567"/>
        </w:tabs>
        <w:jc w:val="both"/>
        <w:rPr>
          <w:b/>
          <w:sz w:val="28"/>
        </w:rPr>
      </w:pPr>
      <w:r>
        <w:rPr>
          <w:sz w:val="28"/>
          <w:szCs w:val="28"/>
          <w:lang w:val="uk-UA"/>
        </w:rPr>
        <w:t xml:space="preserve">Предмети, на які виділяється дробова кількість годин (0,5; 1,5; 2,5) </w:t>
      </w:r>
      <w:r>
        <w:rPr>
          <w:bCs/>
          <w:sz w:val="28"/>
          <w:szCs w:val="26"/>
          <w:lang w:val="uk-UA"/>
        </w:rPr>
        <w:t xml:space="preserve"> викладатимуться через тиждень протягом року.</w:t>
      </w:r>
    </w:p>
    <w:p w:rsidR="00AD7A7E" w:rsidRPr="00667F86" w:rsidRDefault="00AD7A7E" w:rsidP="00E2624F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</w:rPr>
      </w:pPr>
    </w:p>
    <w:p w:rsidR="00AD7A7E" w:rsidRPr="00553C50" w:rsidRDefault="00AD7A7E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0A0614" w:rsidRDefault="000A0614" w:rsidP="000A0614">
      <w:pPr>
        <w:spacing w:line="200" w:lineRule="atLeast"/>
        <w:jc w:val="center"/>
        <w:rPr>
          <w:color w:val="FF3366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ІІІ. Структура навчального року</w:t>
      </w:r>
    </w:p>
    <w:p w:rsidR="000A0614" w:rsidRDefault="000A0614" w:rsidP="000A0614">
      <w:pPr>
        <w:jc w:val="both"/>
        <w:rPr>
          <w:sz w:val="28"/>
          <w:szCs w:val="28"/>
          <w:lang w:val="uk-UA"/>
        </w:rPr>
      </w:pPr>
      <w:r>
        <w:rPr>
          <w:color w:val="FF3366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Відповідно до статті 16 Закону України “Про загальну середню освіту” </w:t>
      </w:r>
      <w:r w:rsidR="00667F86">
        <w:rPr>
          <w:color w:val="000000"/>
          <w:sz w:val="28"/>
          <w:szCs w:val="28"/>
          <w:lang w:val="uk-UA"/>
        </w:rPr>
        <w:t>2021/2022</w:t>
      </w:r>
      <w:r>
        <w:rPr>
          <w:color w:val="000000"/>
          <w:sz w:val="28"/>
          <w:szCs w:val="28"/>
          <w:lang w:val="uk-UA"/>
        </w:rPr>
        <w:t xml:space="preserve"> навчальний рік розпочинається 1 вересня</w:t>
      </w:r>
      <w:r w:rsidR="00667F86">
        <w:rPr>
          <w:color w:val="000000"/>
          <w:sz w:val="28"/>
          <w:szCs w:val="28"/>
          <w:lang w:val="uk-UA"/>
        </w:rPr>
        <w:t xml:space="preserve"> 2021</w:t>
      </w:r>
      <w:r>
        <w:rPr>
          <w:color w:val="000000"/>
          <w:sz w:val="28"/>
          <w:szCs w:val="28"/>
          <w:lang w:val="uk-UA"/>
        </w:rPr>
        <w:t xml:space="preserve"> року святом - День знань - і закі</w:t>
      </w:r>
      <w:r w:rsidR="00667F86">
        <w:rPr>
          <w:color w:val="000000"/>
          <w:sz w:val="28"/>
          <w:szCs w:val="28"/>
          <w:lang w:val="uk-UA"/>
        </w:rPr>
        <w:t>нчується не пізніше 1 липня 2022</w:t>
      </w:r>
      <w:r>
        <w:rPr>
          <w:color w:val="000000"/>
          <w:sz w:val="28"/>
          <w:szCs w:val="28"/>
          <w:lang w:val="uk-UA"/>
        </w:rPr>
        <w:t xml:space="preserve"> року. </w:t>
      </w:r>
    </w:p>
    <w:p w:rsidR="000A0614" w:rsidRDefault="000A0614" w:rsidP="000A06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Навчальні заняття організовуються за семестровою системою: І с</w:t>
      </w:r>
      <w:r w:rsidR="00DE140E">
        <w:rPr>
          <w:sz w:val="28"/>
          <w:szCs w:val="28"/>
          <w:lang w:val="uk-UA"/>
        </w:rPr>
        <w:t>еместр - з</w:t>
      </w:r>
      <w:r w:rsidR="00667F86">
        <w:rPr>
          <w:sz w:val="28"/>
          <w:szCs w:val="28"/>
          <w:lang w:val="uk-UA"/>
        </w:rPr>
        <w:t xml:space="preserve"> 01.09.2021 по 24.12.2021</w:t>
      </w:r>
      <w:r w:rsidR="00D50A78">
        <w:rPr>
          <w:sz w:val="28"/>
          <w:szCs w:val="28"/>
          <w:lang w:val="uk-UA"/>
        </w:rPr>
        <w:t>,</w:t>
      </w:r>
      <w:r w:rsidR="00876017">
        <w:rPr>
          <w:sz w:val="28"/>
          <w:szCs w:val="28"/>
          <w:lang w:val="uk-UA"/>
        </w:rPr>
        <w:t xml:space="preserve"> ІІ семестр -</w:t>
      </w:r>
      <w:r w:rsidR="00986856">
        <w:rPr>
          <w:sz w:val="28"/>
          <w:szCs w:val="28"/>
          <w:lang w:val="uk-UA"/>
        </w:rPr>
        <w:t xml:space="preserve"> з 10.01.2022 по </w:t>
      </w:r>
      <w:r w:rsidR="00986856" w:rsidRPr="00986856">
        <w:rPr>
          <w:sz w:val="28"/>
          <w:szCs w:val="28"/>
        </w:rPr>
        <w:t>07</w:t>
      </w:r>
      <w:r w:rsidR="00986856">
        <w:rPr>
          <w:sz w:val="28"/>
          <w:szCs w:val="28"/>
          <w:lang w:val="uk-UA"/>
        </w:rPr>
        <w:t>.06</w:t>
      </w:r>
      <w:bookmarkStart w:id="0" w:name="_GoBack"/>
      <w:bookmarkEnd w:id="0"/>
      <w:r w:rsidR="00667F86">
        <w:rPr>
          <w:sz w:val="28"/>
          <w:szCs w:val="28"/>
          <w:lang w:val="uk-UA"/>
        </w:rPr>
        <w:t>.2022</w:t>
      </w:r>
      <w:r>
        <w:rPr>
          <w:sz w:val="28"/>
          <w:szCs w:val="28"/>
          <w:lang w:val="uk-UA"/>
        </w:rPr>
        <w:t>.</w:t>
      </w:r>
    </w:p>
    <w:p w:rsidR="000A0614" w:rsidRDefault="000A0614" w:rsidP="000A06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Впродовж навчального року для учнів проводяться к</w:t>
      </w:r>
      <w:r w:rsidR="00667F86">
        <w:rPr>
          <w:sz w:val="28"/>
          <w:szCs w:val="28"/>
          <w:lang w:val="uk-UA"/>
        </w:rPr>
        <w:t>анікули: орієнтовно, осінні з 25</w:t>
      </w:r>
      <w:r w:rsidR="00D50A78">
        <w:rPr>
          <w:sz w:val="28"/>
          <w:szCs w:val="28"/>
          <w:lang w:val="uk-UA"/>
        </w:rPr>
        <w:t>.10</w:t>
      </w:r>
      <w:r w:rsidR="00667F86">
        <w:rPr>
          <w:sz w:val="28"/>
          <w:szCs w:val="28"/>
          <w:lang w:val="uk-UA"/>
        </w:rPr>
        <w:t>.2021 по 31.10.2021, зимові з 25.12.2021 по 09.01.2022</w:t>
      </w:r>
      <w:r w:rsidR="00D50A78">
        <w:rPr>
          <w:sz w:val="28"/>
          <w:szCs w:val="28"/>
          <w:lang w:val="uk-UA"/>
        </w:rPr>
        <w:t xml:space="preserve">, </w:t>
      </w:r>
      <w:r w:rsidR="00914A7D">
        <w:rPr>
          <w:sz w:val="28"/>
          <w:szCs w:val="28"/>
          <w:lang w:val="uk-UA"/>
        </w:rPr>
        <w:t>весняні з 21</w:t>
      </w:r>
      <w:r w:rsidR="00D35946">
        <w:rPr>
          <w:sz w:val="28"/>
          <w:szCs w:val="28"/>
          <w:lang w:val="uk-UA"/>
        </w:rPr>
        <w:t>.0</w:t>
      </w:r>
      <w:r w:rsidR="00914A7D">
        <w:rPr>
          <w:sz w:val="28"/>
          <w:szCs w:val="28"/>
          <w:lang w:val="uk-UA"/>
        </w:rPr>
        <w:t>3.2022 по 27.03.2022</w:t>
      </w:r>
      <w:r>
        <w:rPr>
          <w:sz w:val="28"/>
          <w:szCs w:val="28"/>
          <w:lang w:val="uk-UA"/>
        </w:rPr>
        <w:t>.</w:t>
      </w:r>
      <w:r w:rsidR="0023277D">
        <w:rPr>
          <w:sz w:val="28"/>
          <w:szCs w:val="28"/>
          <w:lang w:val="uk-UA"/>
        </w:rPr>
        <w:t xml:space="preserve"> Відповідно до рішення </w:t>
      </w:r>
      <w:r w:rsidR="007D1308">
        <w:rPr>
          <w:sz w:val="28"/>
          <w:szCs w:val="28"/>
          <w:lang w:val="uk-UA"/>
        </w:rPr>
        <w:t xml:space="preserve">педагогічної ради від </w:t>
      </w:r>
      <w:r w:rsidR="00914A7D">
        <w:rPr>
          <w:sz w:val="28"/>
          <w:szCs w:val="28"/>
          <w:lang w:val="uk-UA"/>
        </w:rPr>
        <w:t>04</w:t>
      </w:r>
      <w:r w:rsidR="007D1308" w:rsidRPr="005A7D32">
        <w:rPr>
          <w:sz w:val="28"/>
          <w:szCs w:val="28"/>
          <w:lang w:val="uk-UA"/>
        </w:rPr>
        <w:t>.06</w:t>
      </w:r>
      <w:r w:rsidR="00914A7D">
        <w:rPr>
          <w:sz w:val="28"/>
          <w:szCs w:val="28"/>
          <w:lang w:val="uk-UA"/>
        </w:rPr>
        <w:t>.2021 року № 10</w:t>
      </w:r>
      <w:r w:rsidR="0023277D">
        <w:rPr>
          <w:sz w:val="28"/>
          <w:szCs w:val="28"/>
          <w:lang w:val="uk-UA"/>
        </w:rPr>
        <w:t xml:space="preserve"> з метою недопущення перевантаження дітей  6-річного віку для учнів 1 класу про</w:t>
      </w:r>
      <w:r w:rsidR="00914A7D">
        <w:rPr>
          <w:sz w:val="28"/>
          <w:szCs w:val="28"/>
          <w:lang w:val="uk-UA"/>
        </w:rPr>
        <w:t>водяться додаткові канікули з 14.02.2022 по 20.02.2022</w:t>
      </w:r>
      <w:r w:rsidR="0023277D">
        <w:rPr>
          <w:sz w:val="28"/>
          <w:szCs w:val="28"/>
          <w:lang w:val="uk-UA"/>
        </w:rPr>
        <w:t xml:space="preserve"> року.</w:t>
      </w:r>
    </w:p>
    <w:p w:rsidR="000A0614" w:rsidRPr="00447623" w:rsidRDefault="000A0614" w:rsidP="000A0614">
      <w:pPr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FF00FF"/>
          <w:sz w:val="28"/>
          <w:szCs w:val="28"/>
          <w:lang w:val="uk-UA"/>
        </w:rPr>
        <w:tab/>
      </w:r>
      <w:r w:rsidRPr="00447623">
        <w:rPr>
          <w:color w:val="000000"/>
          <w:sz w:val="28"/>
          <w:szCs w:val="28"/>
          <w:lang w:val="uk-UA"/>
        </w:rPr>
        <w:t xml:space="preserve">Відповідно до  </w:t>
      </w:r>
      <w:r w:rsidR="00447623" w:rsidRPr="00447623">
        <w:rPr>
          <w:color w:val="000000"/>
          <w:sz w:val="28"/>
          <w:szCs w:val="28"/>
          <w:lang w:val="uk-UA"/>
        </w:rPr>
        <w:t>рішення п</w:t>
      </w:r>
      <w:r w:rsidR="007D1308">
        <w:rPr>
          <w:color w:val="000000"/>
          <w:sz w:val="28"/>
          <w:szCs w:val="28"/>
          <w:lang w:val="uk-UA"/>
        </w:rPr>
        <w:t xml:space="preserve">едагогічної ради </w:t>
      </w:r>
      <w:r w:rsidR="00914A7D">
        <w:rPr>
          <w:color w:val="000000"/>
          <w:sz w:val="28"/>
          <w:szCs w:val="28"/>
          <w:lang w:val="uk-UA"/>
        </w:rPr>
        <w:t>від 04</w:t>
      </w:r>
      <w:r w:rsidR="007D1308" w:rsidRPr="005A7D32">
        <w:rPr>
          <w:color w:val="000000"/>
          <w:sz w:val="28"/>
          <w:szCs w:val="28"/>
          <w:lang w:val="uk-UA"/>
        </w:rPr>
        <w:t>.06</w:t>
      </w:r>
      <w:r w:rsidR="00D50A78" w:rsidRPr="005A7D32">
        <w:rPr>
          <w:color w:val="000000"/>
          <w:sz w:val="28"/>
          <w:szCs w:val="28"/>
          <w:lang w:val="uk-UA"/>
        </w:rPr>
        <w:t>.</w:t>
      </w:r>
      <w:r w:rsidR="00914A7D">
        <w:rPr>
          <w:color w:val="000000"/>
          <w:sz w:val="28"/>
          <w:szCs w:val="28"/>
          <w:lang w:val="uk-UA"/>
        </w:rPr>
        <w:t>2021  № 10</w:t>
      </w:r>
      <w:r w:rsidRPr="00447623">
        <w:rPr>
          <w:color w:val="000000"/>
          <w:sz w:val="28"/>
          <w:szCs w:val="28"/>
          <w:lang w:val="uk-UA"/>
        </w:rPr>
        <w:t xml:space="preserve"> для учнів  початкових класів навчальні екскурсії організовуються</w:t>
      </w:r>
      <w:r w:rsidR="00914A7D">
        <w:rPr>
          <w:color w:val="000000"/>
          <w:sz w:val="28"/>
          <w:szCs w:val="28"/>
          <w:lang w:val="uk-UA"/>
        </w:rPr>
        <w:t xml:space="preserve"> протягом навчального року ( 5 днів) та</w:t>
      </w:r>
      <w:r w:rsidR="007D1308">
        <w:rPr>
          <w:color w:val="000000"/>
          <w:sz w:val="28"/>
          <w:szCs w:val="28"/>
          <w:lang w:val="uk-UA"/>
        </w:rPr>
        <w:t xml:space="preserve"> в кінці навчального року</w:t>
      </w:r>
      <w:r w:rsidR="00914A7D">
        <w:rPr>
          <w:color w:val="000000"/>
          <w:sz w:val="28"/>
          <w:szCs w:val="28"/>
          <w:lang w:val="uk-UA"/>
        </w:rPr>
        <w:t xml:space="preserve"> (5 днів),   для учнів 5,6,8</w:t>
      </w:r>
      <w:r w:rsidRPr="00447623">
        <w:rPr>
          <w:color w:val="000000"/>
          <w:sz w:val="28"/>
          <w:szCs w:val="28"/>
          <w:lang w:val="uk-UA"/>
        </w:rPr>
        <w:t xml:space="preserve"> класів навчальні екскурсії та  навчальна  п</w:t>
      </w:r>
      <w:r w:rsidR="00914A7D">
        <w:rPr>
          <w:color w:val="000000"/>
          <w:sz w:val="28"/>
          <w:szCs w:val="28"/>
          <w:lang w:val="uk-UA"/>
        </w:rPr>
        <w:t xml:space="preserve">рактика організовуються протягом навчального року (5 днів) та в кінці </w:t>
      </w:r>
      <w:r w:rsidRPr="00447623">
        <w:rPr>
          <w:color w:val="000000"/>
          <w:sz w:val="28"/>
          <w:szCs w:val="28"/>
          <w:lang w:val="uk-UA"/>
        </w:rPr>
        <w:t xml:space="preserve"> навч</w:t>
      </w:r>
      <w:r w:rsidR="00447623" w:rsidRPr="00447623">
        <w:rPr>
          <w:color w:val="000000"/>
          <w:sz w:val="28"/>
          <w:szCs w:val="28"/>
          <w:lang w:val="uk-UA"/>
        </w:rPr>
        <w:t>ального року</w:t>
      </w:r>
      <w:r w:rsidR="00914A7D">
        <w:rPr>
          <w:color w:val="000000"/>
          <w:sz w:val="28"/>
          <w:szCs w:val="28"/>
          <w:lang w:val="uk-UA"/>
        </w:rPr>
        <w:t xml:space="preserve"> (5 днів)</w:t>
      </w:r>
      <w:r w:rsidR="00447623" w:rsidRPr="00447623">
        <w:rPr>
          <w:color w:val="000000"/>
          <w:sz w:val="28"/>
          <w:szCs w:val="28"/>
          <w:lang w:val="uk-UA"/>
        </w:rPr>
        <w:t xml:space="preserve"> </w:t>
      </w:r>
      <w:r w:rsidRPr="00447623">
        <w:rPr>
          <w:color w:val="000000"/>
          <w:sz w:val="28"/>
          <w:szCs w:val="28"/>
          <w:lang w:val="uk-UA"/>
        </w:rPr>
        <w:t>.</w:t>
      </w:r>
    </w:p>
    <w:p w:rsidR="000A0614" w:rsidRPr="00447623" w:rsidRDefault="000A0614" w:rsidP="000A0614">
      <w:pPr>
        <w:jc w:val="both"/>
        <w:rPr>
          <w:color w:val="000000"/>
          <w:sz w:val="28"/>
          <w:szCs w:val="28"/>
          <w:lang w:val="uk-UA"/>
        </w:rPr>
      </w:pPr>
      <w:r w:rsidRPr="00447623">
        <w:rPr>
          <w:color w:val="000000"/>
          <w:sz w:val="28"/>
          <w:szCs w:val="28"/>
          <w:lang w:val="uk-UA"/>
        </w:rPr>
        <w:tab/>
        <w:t>Оцінювання, форми проведення практики визначаються педагогічною радою школи.</w:t>
      </w:r>
    </w:p>
    <w:p w:rsidR="000A0614" w:rsidRPr="000A6D10" w:rsidRDefault="004E6DDF" w:rsidP="000A0614">
      <w:pPr>
        <w:jc w:val="both"/>
        <w:rPr>
          <w:i/>
          <w:iCs/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447623">
        <w:rPr>
          <w:color w:val="000000"/>
          <w:sz w:val="28"/>
          <w:szCs w:val="28"/>
          <w:shd w:val="clear" w:color="auto" w:fill="FFFFFF"/>
          <w:lang w:val="uk-UA"/>
        </w:rPr>
        <w:t>Відповідно до Порядку</w:t>
      </w:r>
      <w:r w:rsidR="000A0614" w:rsidRPr="00DA5EAE">
        <w:rPr>
          <w:color w:val="000000"/>
          <w:sz w:val="28"/>
          <w:szCs w:val="28"/>
          <w:shd w:val="clear" w:color="auto" w:fill="FFFFFF"/>
          <w:lang w:val="uk-UA"/>
        </w:rPr>
        <w:t xml:space="preserve"> про</w:t>
      </w:r>
      <w:r w:rsidR="00447623">
        <w:rPr>
          <w:color w:val="000000"/>
          <w:sz w:val="28"/>
          <w:szCs w:val="28"/>
          <w:shd w:val="clear" w:color="auto" w:fill="FFFFFF"/>
          <w:lang w:val="uk-UA"/>
        </w:rPr>
        <w:t>ведення державної підсумкової атестації</w:t>
      </w:r>
      <w:r w:rsidR="000A0614" w:rsidRPr="00DA5EAE">
        <w:rPr>
          <w:color w:val="000000"/>
          <w:sz w:val="28"/>
          <w:szCs w:val="28"/>
          <w:shd w:val="clear" w:color="auto" w:fill="FFFFFF"/>
          <w:lang w:val="uk-UA"/>
        </w:rPr>
        <w:t>, затвердженого наказом Міністерст</w:t>
      </w:r>
      <w:r w:rsidR="00584240">
        <w:rPr>
          <w:color w:val="000000"/>
          <w:sz w:val="28"/>
          <w:szCs w:val="28"/>
          <w:shd w:val="clear" w:color="auto" w:fill="FFFFFF"/>
          <w:lang w:val="uk-UA"/>
        </w:rPr>
        <w:t>ва освіти і науки України від 07 грудня 2018</w:t>
      </w:r>
      <w:r w:rsidR="000A0614" w:rsidRPr="00DA5E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0614" w:rsidRPr="00DA5EAE">
        <w:rPr>
          <w:sz w:val="28"/>
          <w:szCs w:val="28"/>
          <w:shd w:val="clear" w:color="auto" w:fill="FFFFFF"/>
          <w:lang w:val="uk-UA"/>
        </w:rPr>
        <w:t>року</w:t>
      </w:r>
      <w:r w:rsidR="000A0614" w:rsidRPr="000A6D10">
        <w:rPr>
          <w:rStyle w:val="apple-converted-space"/>
          <w:sz w:val="28"/>
          <w:szCs w:val="28"/>
          <w:shd w:val="clear" w:color="auto" w:fill="FFFFFF"/>
        </w:rPr>
        <w:t> </w:t>
      </w:r>
      <w:r w:rsidR="0058424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№ 1369</w:t>
      </w:r>
      <w:r w:rsidR="000A0614" w:rsidRPr="00281623">
        <w:rPr>
          <w:sz w:val="28"/>
          <w:szCs w:val="28"/>
          <w:u w:val="single"/>
          <w:shd w:val="clear" w:color="auto" w:fill="FFFFFF"/>
          <w:lang w:val="uk-UA"/>
        </w:rPr>
        <w:t>,</w:t>
      </w:r>
      <w:r w:rsidR="000A0614" w:rsidRPr="00DA5EAE">
        <w:rPr>
          <w:color w:val="000000"/>
          <w:sz w:val="28"/>
          <w:szCs w:val="28"/>
          <w:shd w:val="clear" w:color="auto" w:fill="FFFFFF"/>
          <w:lang w:val="uk-UA"/>
        </w:rPr>
        <w:t xml:space="preserve"> зареєстрованого в Мініст</w:t>
      </w:r>
      <w:r w:rsidR="00584240">
        <w:rPr>
          <w:color w:val="000000"/>
          <w:sz w:val="28"/>
          <w:szCs w:val="28"/>
          <w:shd w:val="clear" w:color="auto" w:fill="FFFFFF"/>
          <w:lang w:val="uk-UA"/>
        </w:rPr>
        <w:t>ерстві юстиції України 02 січня 2019 за №8/32979</w:t>
      </w:r>
      <w:r w:rsidR="00AD3EAD">
        <w:rPr>
          <w:color w:val="000000"/>
          <w:sz w:val="28"/>
          <w:szCs w:val="28"/>
          <w:shd w:val="clear" w:color="auto" w:fill="FFFFFF"/>
          <w:lang w:val="uk-UA"/>
        </w:rPr>
        <w:t xml:space="preserve"> учні 4</w:t>
      </w:r>
      <w:r w:rsidR="0087601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D3EAD">
        <w:rPr>
          <w:color w:val="000000"/>
          <w:sz w:val="28"/>
          <w:szCs w:val="28"/>
          <w:shd w:val="clear" w:color="auto" w:fill="FFFFFF"/>
          <w:lang w:val="uk-UA"/>
        </w:rPr>
        <w:t xml:space="preserve"> класу</w:t>
      </w:r>
      <w:r w:rsidR="000A0614" w:rsidRPr="00DA5EAE">
        <w:rPr>
          <w:color w:val="000000"/>
          <w:sz w:val="28"/>
          <w:szCs w:val="28"/>
          <w:shd w:val="clear" w:color="auto" w:fill="FFFFFF"/>
          <w:lang w:val="uk-UA"/>
        </w:rPr>
        <w:t xml:space="preserve"> складають державну підсумкову атестацію. </w:t>
      </w:r>
      <w:proofErr w:type="spellStart"/>
      <w:r w:rsidR="000A0614" w:rsidRPr="000A6D10">
        <w:rPr>
          <w:color w:val="000000"/>
          <w:sz w:val="28"/>
          <w:szCs w:val="28"/>
          <w:shd w:val="clear" w:color="auto" w:fill="FFFFFF"/>
        </w:rPr>
        <w:t>Перелік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0614" w:rsidRPr="000A6D10">
        <w:rPr>
          <w:color w:val="000000"/>
          <w:sz w:val="28"/>
          <w:szCs w:val="28"/>
          <w:shd w:val="clear" w:color="auto" w:fill="FFFFFF"/>
        </w:rPr>
        <w:t>предметів</w:t>
      </w:r>
      <w:proofErr w:type="spellEnd"/>
      <w:r w:rsidR="000A0614" w:rsidRPr="000A6D10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0A0614" w:rsidRPr="000A6D10"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0614" w:rsidRPr="000A6D10">
        <w:rPr>
          <w:color w:val="000000"/>
          <w:sz w:val="28"/>
          <w:szCs w:val="28"/>
          <w:shd w:val="clear" w:color="auto" w:fill="FFFFFF"/>
        </w:rPr>
        <w:t>підсумкової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0614" w:rsidRPr="000A6D10">
        <w:rPr>
          <w:color w:val="000000"/>
          <w:sz w:val="28"/>
          <w:szCs w:val="28"/>
          <w:shd w:val="clear" w:color="auto" w:fill="FFFFFF"/>
        </w:rPr>
        <w:t>атестації</w:t>
      </w:r>
      <w:proofErr w:type="spellEnd"/>
      <w:r w:rsidR="000A0614" w:rsidRPr="000A6D10">
        <w:rPr>
          <w:color w:val="000000"/>
          <w:sz w:val="28"/>
          <w:szCs w:val="28"/>
          <w:shd w:val="clear" w:color="auto" w:fill="FFFFFF"/>
        </w:rPr>
        <w:t xml:space="preserve">, форму та </w:t>
      </w:r>
      <w:proofErr w:type="spellStart"/>
      <w:r w:rsidR="000A0614" w:rsidRPr="000A6D10">
        <w:rPr>
          <w:color w:val="000000"/>
          <w:sz w:val="28"/>
          <w:szCs w:val="28"/>
          <w:shd w:val="clear" w:color="auto" w:fill="FFFFFF"/>
        </w:rPr>
        <w:t>терміни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0614" w:rsidRPr="000A6D10">
        <w:rPr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0614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0A0614" w:rsidRPr="000A6D10">
        <w:rPr>
          <w:color w:val="000000"/>
          <w:sz w:val="28"/>
          <w:szCs w:val="28"/>
          <w:shd w:val="clear" w:color="auto" w:fill="FFFFFF"/>
        </w:rPr>
        <w:t xml:space="preserve"> буде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0614" w:rsidRPr="000A6D10">
        <w:rPr>
          <w:color w:val="000000"/>
          <w:sz w:val="28"/>
          <w:szCs w:val="28"/>
          <w:shd w:val="clear" w:color="auto" w:fill="FFFFFF"/>
        </w:rPr>
        <w:t>затверджено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0614" w:rsidRPr="000A6D10">
        <w:rPr>
          <w:color w:val="000000"/>
          <w:sz w:val="28"/>
          <w:szCs w:val="28"/>
          <w:shd w:val="clear" w:color="auto" w:fill="FFFFFF"/>
        </w:rPr>
        <w:t>додатково</w:t>
      </w:r>
      <w:proofErr w:type="spellEnd"/>
      <w:r w:rsidR="000A061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A0614" w:rsidRPr="006B3C9E" w:rsidRDefault="000A0614" w:rsidP="000A0614">
      <w:pPr>
        <w:jc w:val="both"/>
        <w:rPr>
          <w:i/>
          <w:iCs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Початок занять о  8.00. Тривалість уроків у 1класі — 35хв, 2-4</w:t>
      </w:r>
      <w:r w:rsidR="00876017" w:rsidRPr="00876017">
        <w:rPr>
          <w:sz w:val="28"/>
          <w:szCs w:val="28"/>
        </w:rPr>
        <w:t xml:space="preserve"> </w:t>
      </w:r>
      <w:r w:rsidR="00BD4759">
        <w:rPr>
          <w:sz w:val="28"/>
          <w:szCs w:val="28"/>
          <w:lang w:val="uk-UA"/>
        </w:rPr>
        <w:t xml:space="preserve">класи — 40хв, 5-9 </w:t>
      </w:r>
      <w:r>
        <w:rPr>
          <w:sz w:val="28"/>
          <w:szCs w:val="28"/>
          <w:lang w:val="uk-UA"/>
        </w:rPr>
        <w:t>класи — 45хв. Тривалість перерв — 10 хв, а після 2 та 3 уроків — по 20хв .</w:t>
      </w:r>
    </w:p>
    <w:p w:rsidR="000A0614" w:rsidRDefault="000A0614" w:rsidP="000A0614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0A0614" w:rsidRDefault="000A0614" w:rsidP="000A0614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0A0614" w:rsidRDefault="000A0614" w:rsidP="000A0614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0A0614" w:rsidRDefault="000A0614" w:rsidP="000A0614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0A0614" w:rsidRDefault="000A0614" w:rsidP="000A0614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0A0614" w:rsidRPr="006B3C9E" w:rsidRDefault="00914A7D" w:rsidP="000A0614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гімназії</w:t>
      </w:r>
      <w:r w:rsidR="000A0614" w:rsidRPr="006B3C9E">
        <w:rPr>
          <w:color w:val="000000"/>
          <w:sz w:val="28"/>
          <w:szCs w:val="28"/>
          <w:lang w:val="uk-UA"/>
        </w:rPr>
        <w:t xml:space="preserve">                    Ю.М. Махова</w:t>
      </w:r>
      <w:r w:rsidR="000A0614" w:rsidRPr="006B3C9E">
        <w:rPr>
          <w:color w:val="000000"/>
          <w:sz w:val="28"/>
          <w:szCs w:val="28"/>
          <w:lang w:val="uk-UA"/>
        </w:rPr>
        <w:tab/>
      </w:r>
    </w:p>
    <w:p w:rsidR="000A0614" w:rsidRPr="00914A7D" w:rsidRDefault="000A0614" w:rsidP="000A0614">
      <w:pPr>
        <w:jc w:val="both"/>
        <w:rPr>
          <w:sz w:val="28"/>
          <w:szCs w:val="28"/>
          <w:lang w:val="uk-UA"/>
        </w:rPr>
      </w:pPr>
    </w:p>
    <w:p w:rsidR="000A0614" w:rsidRPr="006B3C9E" w:rsidRDefault="000A0614" w:rsidP="000A0614">
      <w:pPr>
        <w:spacing w:line="200" w:lineRule="atLeast"/>
        <w:jc w:val="both"/>
        <w:rPr>
          <w:i/>
          <w:iCs/>
          <w:color w:val="FF0000"/>
          <w:sz w:val="28"/>
          <w:szCs w:val="28"/>
          <w:lang w:val="uk-UA"/>
        </w:rPr>
      </w:pPr>
    </w:p>
    <w:p w:rsidR="000A0614" w:rsidRDefault="000A0614" w:rsidP="000A0614">
      <w:pPr>
        <w:jc w:val="both"/>
      </w:pPr>
      <w:r>
        <w:rPr>
          <w:i/>
          <w:iCs/>
          <w:color w:val="FF0000"/>
          <w:sz w:val="28"/>
          <w:szCs w:val="28"/>
          <w:lang w:val="uk-UA"/>
        </w:rPr>
        <w:tab/>
      </w: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sectPr w:rsidR="000A0614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0A0614" w:rsidRPr="00F81FFF" w:rsidRDefault="00914A7D" w:rsidP="00914A7D">
      <w:pPr>
        <w:pageBreakBefore/>
        <w:rPr>
          <w:color w:val="000000"/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  </w:t>
      </w:r>
      <w:r w:rsidR="000A0614" w:rsidRPr="00F81FFF">
        <w:rPr>
          <w:sz w:val="18"/>
          <w:szCs w:val="18"/>
          <w:lang w:val="uk-UA"/>
        </w:rPr>
        <w:t xml:space="preserve">Додаток </w:t>
      </w:r>
      <w:r w:rsidR="00F81FFF" w:rsidRPr="00F81FFF">
        <w:rPr>
          <w:sz w:val="18"/>
          <w:szCs w:val="18"/>
          <w:lang w:val="uk-UA"/>
        </w:rPr>
        <w:t>1</w:t>
      </w:r>
    </w:p>
    <w:p w:rsidR="00281623" w:rsidRDefault="004E6DDF" w:rsidP="00281623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914A7D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>
        <w:rPr>
          <w:rFonts w:eastAsia="Calibri"/>
          <w:bCs/>
          <w:sz w:val="18"/>
          <w:szCs w:val="18"/>
          <w:lang w:val="uk-UA"/>
        </w:rPr>
        <w:t xml:space="preserve"> </w:t>
      </w:r>
      <w:r w:rsidR="00281623">
        <w:rPr>
          <w:rFonts w:eastAsia="Calibri"/>
          <w:bCs/>
          <w:sz w:val="18"/>
          <w:szCs w:val="18"/>
          <w:lang w:val="uk-UA"/>
        </w:rPr>
        <w:t xml:space="preserve">складений  відповідно до </w:t>
      </w:r>
      <w:r w:rsidR="00F81FFF">
        <w:rPr>
          <w:rFonts w:eastAsia="Calibri"/>
          <w:bCs/>
          <w:sz w:val="18"/>
          <w:szCs w:val="18"/>
          <w:lang w:val="uk-UA"/>
        </w:rPr>
        <w:t>освітньої програми</w:t>
      </w:r>
    </w:p>
    <w:p w:rsidR="00281623" w:rsidRDefault="00281623" w:rsidP="00281623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</w:t>
      </w:r>
      <w:r w:rsidR="00914A7D">
        <w:rPr>
          <w:rFonts w:eastAsia="Calibri"/>
          <w:bCs/>
          <w:sz w:val="18"/>
          <w:szCs w:val="18"/>
          <w:lang w:val="uk-UA"/>
        </w:rPr>
        <w:t xml:space="preserve">                               </w:t>
      </w:r>
      <w:r w:rsidR="00BD4759">
        <w:rPr>
          <w:rFonts w:eastAsia="Calibri"/>
          <w:bCs/>
          <w:sz w:val="18"/>
          <w:szCs w:val="18"/>
          <w:lang w:val="uk-UA"/>
        </w:rPr>
        <w:t xml:space="preserve"> першого циклу початкової освіти </w:t>
      </w:r>
      <w:proofErr w:type="spellStart"/>
      <w:r w:rsidR="00BD4759">
        <w:rPr>
          <w:rFonts w:eastAsia="Calibri"/>
          <w:bCs/>
          <w:sz w:val="18"/>
          <w:szCs w:val="18"/>
          <w:lang w:val="uk-UA"/>
        </w:rPr>
        <w:t>адаптаційно</w:t>
      </w:r>
      <w:proofErr w:type="spellEnd"/>
      <w:r w:rsidR="00BD4759">
        <w:rPr>
          <w:rFonts w:eastAsia="Calibri"/>
          <w:bCs/>
          <w:sz w:val="18"/>
          <w:szCs w:val="18"/>
          <w:lang w:val="uk-UA"/>
        </w:rPr>
        <w:t>-</w:t>
      </w:r>
    </w:p>
    <w:p w:rsidR="00BD4759" w:rsidRDefault="00BD4759" w:rsidP="00281623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</w:t>
      </w:r>
      <w:r w:rsidR="00914A7D">
        <w:rPr>
          <w:rFonts w:eastAsia="Calibri"/>
          <w:bCs/>
          <w:sz w:val="18"/>
          <w:szCs w:val="18"/>
          <w:lang w:val="uk-UA"/>
        </w:rPr>
        <w:t xml:space="preserve">                             </w:t>
      </w:r>
      <w:r>
        <w:rPr>
          <w:rFonts w:eastAsia="Calibri"/>
          <w:bCs/>
          <w:sz w:val="18"/>
          <w:szCs w:val="18"/>
          <w:lang w:val="uk-UA"/>
        </w:rPr>
        <w:t xml:space="preserve"> ігрового (1-2 роки навчання)</w:t>
      </w:r>
    </w:p>
    <w:p w:rsidR="00F81FFF" w:rsidRDefault="004E6DDF" w:rsidP="00DA5EAE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</w:t>
      </w:r>
      <w:r w:rsidR="00BD4759">
        <w:rPr>
          <w:rFonts w:eastAsia="Calibri"/>
          <w:bCs/>
          <w:sz w:val="18"/>
          <w:szCs w:val="18"/>
          <w:lang w:val="uk-UA"/>
        </w:rPr>
        <w:t xml:space="preserve">  </w:t>
      </w:r>
      <w:proofErr w:type="spellStart"/>
      <w:r w:rsidR="00F81FFF">
        <w:rPr>
          <w:rFonts w:eastAsia="Calibri"/>
          <w:bCs/>
          <w:sz w:val="18"/>
          <w:szCs w:val="18"/>
          <w:lang w:val="uk-UA"/>
        </w:rPr>
        <w:t>Співак</w:t>
      </w:r>
      <w:r w:rsidR="00914A7D">
        <w:rPr>
          <w:rFonts w:eastAsia="Calibri"/>
          <w:bCs/>
          <w:sz w:val="18"/>
          <w:szCs w:val="18"/>
          <w:lang w:val="uk-UA"/>
        </w:rPr>
        <w:t>івської</w:t>
      </w:r>
      <w:proofErr w:type="spellEnd"/>
      <w:r w:rsidR="00914A7D">
        <w:rPr>
          <w:rFonts w:eastAsia="Calibri"/>
          <w:bCs/>
          <w:sz w:val="18"/>
          <w:szCs w:val="18"/>
          <w:lang w:val="uk-UA"/>
        </w:rPr>
        <w:t xml:space="preserve"> гімназії </w:t>
      </w:r>
      <w:proofErr w:type="spellStart"/>
      <w:r w:rsidR="00914A7D">
        <w:rPr>
          <w:rFonts w:eastAsia="Calibri"/>
          <w:bCs/>
          <w:sz w:val="18"/>
          <w:szCs w:val="18"/>
          <w:lang w:val="uk-UA"/>
        </w:rPr>
        <w:t>Оскільської</w:t>
      </w:r>
      <w:proofErr w:type="spellEnd"/>
      <w:r w:rsidR="00914A7D">
        <w:rPr>
          <w:rFonts w:eastAsia="Calibri"/>
          <w:bCs/>
          <w:sz w:val="18"/>
          <w:szCs w:val="18"/>
          <w:lang w:val="uk-UA"/>
        </w:rPr>
        <w:t xml:space="preserve"> сільської ради</w:t>
      </w:r>
    </w:p>
    <w:p w:rsidR="00562E24" w:rsidRDefault="00914A7D" w:rsidP="00DA5EAE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Ізюмського району</w:t>
      </w:r>
      <w:r w:rsidR="00562E24">
        <w:rPr>
          <w:rFonts w:eastAsia="Calibri"/>
          <w:bCs/>
          <w:sz w:val="18"/>
          <w:szCs w:val="18"/>
          <w:lang w:val="uk-UA"/>
        </w:rPr>
        <w:t xml:space="preserve"> Харківської області </w:t>
      </w:r>
    </w:p>
    <w:p w:rsidR="00562E24" w:rsidRPr="00F81FFF" w:rsidRDefault="00562E24" w:rsidP="00562E24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</w:t>
      </w:r>
      <w:r w:rsidR="00914A7D">
        <w:rPr>
          <w:rFonts w:eastAsia="Calibri"/>
          <w:bCs/>
          <w:sz w:val="18"/>
          <w:szCs w:val="18"/>
          <w:lang w:val="uk-UA"/>
        </w:rPr>
        <w:t xml:space="preserve">                                </w:t>
      </w:r>
      <w:r>
        <w:rPr>
          <w:rFonts w:eastAsia="Calibri"/>
          <w:bCs/>
          <w:sz w:val="18"/>
          <w:szCs w:val="18"/>
          <w:lang w:val="uk-UA"/>
        </w:rPr>
        <w:t>схваленої п</w:t>
      </w:r>
      <w:r w:rsidR="009E70DC">
        <w:rPr>
          <w:rFonts w:eastAsia="Calibri"/>
          <w:bCs/>
          <w:sz w:val="18"/>
          <w:szCs w:val="18"/>
          <w:lang w:val="uk-UA"/>
        </w:rPr>
        <w:t xml:space="preserve">едрадою </w:t>
      </w:r>
      <w:r w:rsidR="009E70DC" w:rsidRPr="005A7D32">
        <w:rPr>
          <w:rFonts w:eastAsia="Calibri"/>
          <w:bCs/>
          <w:sz w:val="18"/>
          <w:szCs w:val="18"/>
          <w:lang w:val="uk-UA"/>
        </w:rPr>
        <w:t>протокол №</w:t>
      </w:r>
      <w:r w:rsidR="00914A7D">
        <w:rPr>
          <w:rFonts w:eastAsia="Calibri"/>
          <w:bCs/>
          <w:sz w:val="18"/>
          <w:szCs w:val="18"/>
          <w:lang w:val="uk-UA"/>
        </w:rPr>
        <w:t>9 від 30</w:t>
      </w:r>
      <w:r w:rsidR="005A7D32" w:rsidRPr="005A7D32">
        <w:rPr>
          <w:rFonts w:eastAsia="Calibri"/>
          <w:bCs/>
          <w:sz w:val="18"/>
          <w:szCs w:val="18"/>
          <w:lang w:val="uk-UA"/>
        </w:rPr>
        <w:t>.04</w:t>
      </w:r>
      <w:r w:rsidR="005C2C0B" w:rsidRPr="005A7D32">
        <w:rPr>
          <w:rFonts w:eastAsia="Calibri"/>
          <w:bCs/>
          <w:sz w:val="18"/>
          <w:szCs w:val="18"/>
          <w:lang w:val="uk-UA"/>
        </w:rPr>
        <w:t>.</w:t>
      </w:r>
      <w:r w:rsidR="00914A7D">
        <w:rPr>
          <w:rFonts w:eastAsia="Calibri"/>
          <w:bCs/>
          <w:sz w:val="18"/>
          <w:szCs w:val="18"/>
          <w:lang w:val="uk-UA"/>
        </w:rPr>
        <w:t>21</w:t>
      </w:r>
    </w:p>
    <w:p w:rsidR="00DA5EAE" w:rsidRPr="006C0C78" w:rsidRDefault="00DA5EAE" w:rsidP="00DA5EAE">
      <w:pPr>
        <w:widowControl/>
        <w:jc w:val="center"/>
        <w:rPr>
          <w:rFonts w:eastAsia="Calibri"/>
          <w:b/>
          <w:bCs/>
          <w:lang w:val="uk-UA"/>
        </w:rPr>
      </w:pPr>
      <w:r w:rsidRPr="006C0C78">
        <w:rPr>
          <w:rFonts w:eastAsia="Calibri"/>
          <w:b/>
          <w:bCs/>
          <w:lang w:val="uk-UA"/>
        </w:rPr>
        <w:t xml:space="preserve">Навчальний план </w:t>
      </w:r>
      <w:r w:rsidR="006E3174">
        <w:rPr>
          <w:rFonts w:eastAsia="Calibri"/>
          <w:b/>
          <w:bCs/>
          <w:lang w:val="uk-UA"/>
        </w:rPr>
        <w:t>для 1</w:t>
      </w:r>
      <w:r w:rsidR="005C2C0B">
        <w:rPr>
          <w:rFonts w:eastAsia="Calibri"/>
          <w:b/>
          <w:bCs/>
          <w:lang w:val="uk-UA"/>
        </w:rPr>
        <w:t>-2 класів</w:t>
      </w:r>
    </w:p>
    <w:p w:rsidR="00DA5EAE" w:rsidRPr="006C0C78" w:rsidRDefault="00DA5EAE" w:rsidP="00DA5EAE">
      <w:pPr>
        <w:widowControl/>
        <w:jc w:val="center"/>
        <w:rPr>
          <w:rFonts w:eastAsia="Calibri"/>
          <w:b/>
          <w:bCs/>
          <w:lang w:val="uk-UA"/>
        </w:rPr>
      </w:pPr>
      <w:r w:rsidRPr="006C0C78">
        <w:rPr>
          <w:rFonts w:eastAsia="Calibri"/>
          <w:b/>
          <w:lang w:val="uk-UA" w:eastAsia="uk-UA" w:bidi="uk-UA"/>
        </w:rPr>
        <w:t>початкової школи з українською мовою навчання</w:t>
      </w:r>
    </w:p>
    <w:p w:rsidR="00DA5EAE" w:rsidRPr="006C0C78" w:rsidRDefault="00DA5EAE" w:rsidP="00DA5EAE">
      <w:pPr>
        <w:widowControl/>
        <w:jc w:val="center"/>
        <w:rPr>
          <w:rFonts w:eastAsia="Calibri"/>
          <w:b/>
          <w:bCs/>
          <w:lang w:val="uk-U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9"/>
        <w:gridCol w:w="1575"/>
        <w:gridCol w:w="1559"/>
      </w:tblGrid>
      <w:tr w:rsidR="00370B76" w:rsidRPr="00327963" w:rsidTr="004E6DDF">
        <w:trPr>
          <w:trHeight w:val="20"/>
        </w:trPr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B76" w:rsidRPr="006C0C78" w:rsidRDefault="00370B76" w:rsidP="00F81FFF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B76" w:rsidRPr="006C0C78" w:rsidRDefault="00370B76" w:rsidP="00F81FFF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/>
              </w:rPr>
              <w:t>Кількість годин на тиждень у класах</w:t>
            </w:r>
          </w:p>
        </w:tc>
      </w:tr>
      <w:tr w:rsidR="00DE140E" w:rsidRPr="006C0C78" w:rsidTr="00DE140E">
        <w:trPr>
          <w:trHeight w:val="20"/>
        </w:trPr>
        <w:tc>
          <w:tcPr>
            <w:tcW w:w="67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140E" w:rsidRPr="006C0C78" w:rsidRDefault="00DE140E" w:rsidP="00F81FFF">
            <w:pPr>
              <w:widowControl/>
              <w:rPr>
                <w:rFonts w:eastAsia="Calibri"/>
                <w:b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727EC1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DE140E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</w:t>
            </w:r>
          </w:p>
        </w:tc>
      </w:tr>
      <w:tr w:rsidR="00DE140E" w:rsidRPr="006C0C78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F81FFF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Українська мова</w:t>
            </w:r>
            <w:r>
              <w:rPr>
                <w:rFonts w:eastAsia="Calibri"/>
                <w:lang w:val="uk-UA"/>
              </w:rPr>
              <w:t xml:space="preserve"> (навчання грамоти)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993035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--</w:t>
            </w:r>
          </w:p>
        </w:tc>
      </w:tr>
      <w:tr w:rsidR="00993035" w:rsidRPr="006C0C78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3035" w:rsidRPr="006C0C78" w:rsidRDefault="00993035" w:rsidP="00F81FFF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Українська мова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035" w:rsidRDefault="00993035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035" w:rsidRPr="006C0C78" w:rsidRDefault="00993035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</w:t>
            </w:r>
          </w:p>
        </w:tc>
      </w:tr>
      <w:tr w:rsidR="00993035" w:rsidRPr="006C0C78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3035" w:rsidRPr="006C0C78" w:rsidRDefault="00584240" w:rsidP="00F81FFF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</w:t>
            </w:r>
            <w:r w:rsidR="00993035">
              <w:rPr>
                <w:rFonts w:eastAsia="Calibri"/>
                <w:lang w:val="uk-UA"/>
              </w:rPr>
              <w:t>итання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035" w:rsidRDefault="00993035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035" w:rsidRPr="006C0C78" w:rsidRDefault="00993035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</w:t>
            </w:r>
          </w:p>
        </w:tc>
      </w:tr>
      <w:tr w:rsidR="00DE140E" w:rsidRPr="006C0C78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F81FFF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Іноземна мова</w:t>
            </w:r>
            <w:r>
              <w:rPr>
                <w:rFonts w:eastAsia="Calibri"/>
                <w:lang w:val="uk-UA"/>
              </w:rPr>
              <w:t xml:space="preserve"> (англійська)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40E" w:rsidRPr="006C0C78" w:rsidRDefault="00DE140E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40E" w:rsidRPr="006C0C78" w:rsidRDefault="00993035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DE140E" w:rsidRPr="006C0C78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F81FFF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993035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4+1</w:t>
            </w:r>
          </w:p>
        </w:tc>
      </w:tr>
      <w:tr w:rsidR="00DE140E" w:rsidRPr="006C0C78" w:rsidTr="009B0B85">
        <w:trPr>
          <w:trHeight w:val="536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9B0B85" w:rsidP="00727EC1">
            <w:pPr>
              <w:widowControl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 Я досліджую світ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Default="00DE140E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</w:p>
          <w:p w:rsidR="00DE140E" w:rsidRPr="006C0C78" w:rsidRDefault="009B0B85" w:rsidP="009B0B85">
            <w:pPr>
              <w:widowControl/>
              <w:ind w:left="-2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    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9B0B85" w:rsidP="009B0B85">
            <w:pPr>
              <w:widowControl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          3</w:t>
            </w:r>
          </w:p>
        </w:tc>
      </w:tr>
      <w:tr w:rsidR="00DE140E" w:rsidRPr="006C0C78" w:rsidTr="00DE140E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0E" w:rsidRPr="006C0C78" w:rsidRDefault="00993035" w:rsidP="00F81FFF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Образотворче м</w:t>
            </w:r>
            <w:r w:rsidR="00DE140E">
              <w:rPr>
                <w:rFonts w:eastAsia="Calibri"/>
                <w:lang w:val="uk-UA"/>
              </w:rPr>
              <w:t>истецтво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993035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993035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993035" w:rsidRPr="006C0C78" w:rsidTr="00DE140E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35" w:rsidRDefault="00993035" w:rsidP="00F81FFF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Музичне мистецтво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035" w:rsidRDefault="00993035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035" w:rsidRPr="006C0C78" w:rsidRDefault="00993035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DE140E" w:rsidRPr="006C0C78" w:rsidTr="00DE140E">
        <w:trPr>
          <w:trHeight w:val="41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40E" w:rsidRPr="006C0C78" w:rsidRDefault="00DE140E" w:rsidP="00F81FFF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Дизайн і технології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993035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7960FB" w:rsidRPr="006C0C78" w:rsidTr="00DE140E">
        <w:trPr>
          <w:trHeight w:val="41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0FB" w:rsidRDefault="007960FB" w:rsidP="00F81FFF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0FB" w:rsidRDefault="007960FB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0FB" w:rsidRDefault="007960FB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DE140E" w:rsidRPr="006C0C78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40E" w:rsidRPr="006C0C78" w:rsidRDefault="00DE140E" w:rsidP="00F81FFF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Фізична культура**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727EC1">
            <w:pPr>
              <w:widowControl/>
              <w:ind w:left="-2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993035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DE140E" w:rsidRPr="009B0B85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40E" w:rsidRPr="009B0B85" w:rsidRDefault="00DE140E" w:rsidP="00F81FFF">
            <w:pPr>
              <w:widowControl/>
              <w:ind w:left="127"/>
              <w:rPr>
                <w:rFonts w:eastAsia="Calibri"/>
                <w:b/>
                <w:lang w:val="uk-UA"/>
              </w:rPr>
            </w:pPr>
            <w:r w:rsidRPr="009B0B85">
              <w:rPr>
                <w:rFonts w:eastAsia="Calibri"/>
                <w:b/>
                <w:lang w:val="uk-UA" w:eastAsia="uk-UA" w:bidi="uk-UA"/>
              </w:rPr>
              <w:t>Усього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9B0B85" w:rsidRDefault="00DE140E" w:rsidP="00F81FFF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9B0B85">
              <w:rPr>
                <w:rFonts w:eastAsia="Calibri"/>
                <w:b/>
                <w:lang w:val="uk-UA"/>
              </w:rPr>
              <w:t>19+3+1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40E" w:rsidRPr="009B0B85" w:rsidRDefault="007960FB" w:rsidP="00DE140E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9B0B85">
              <w:rPr>
                <w:rFonts w:eastAsia="Calibri"/>
                <w:b/>
                <w:lang w:val="uk-UA"/>
              </w:rPr>
              <w:t>21</w:t>
            </w:r>
            <w:r w:rsidR="00993035" w:rsidRPr="009B0B85">
              <w:rPr>
                <w:rFonts w:eastAsia="Calibri"/>
                <w:b/>
                <w:lang w:val="uk-UA"/>
              </w:rPr>
              <w:t>+3+1</w:t>
            </w:r>
          </w:p>
        </w:tc>
      </w:tr>
      <w:tr w:rsidR="00DE140E" w:rsidRPr="006C0C78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F81FFF">
            <w:pPr>
              <w:widowControl/>
              <w:ind w:left="127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40E" w:rsidRPr="006C0C78" w:rsidRDefault="00DE140E" w:rsidP="00F81FFF">
            <w:pPr>
              <w:widowControl/>
              <w:ind w:left="124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40E" w:rsidRPr="006C0C78" w:rsidRDefault="007960FB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DE140E" w:rsidRPr="006C0C78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F81FFF">
            <w:pPr>
              <w:widowControl/>
              <w:ind w:left="127"/>
              <w:rPr>
                <w:rFonts w:eastAsia="Calibri"/>
                <w:lang w:val="uk-UA" w:eastAsia="uk-UA" w:bidi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40E" w:rsidRDefault="00DE140E" w:rsidP="00F81FFF">
            <w:pPr>
              <w:widowControl/>
              <w:ind w:left="124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40E" w:rsidRDefault="00DE140E" w:rsidP="00F81FFF">
            <w:pPr>
              <w:widowControl/>
              <w:ind w:left="124"/>
              <w:jc w:val="center"/>
              <w:rPr>
                <w:rFonts w:eastAsia="Calibri"/>
                <w:lang w:val="uk-UA"/>
              </w:rPr>
            </w:pPr>
          </w:p>
        </w:tc>
      </w:tr>
      <w:tr w:rsidR="00DE140E" w:rsidRPr="006C0C78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F81FFF">
            <w:pPr>
              <w:widowControl/>
              <w:ind w:left="127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40E" w:rsidRPr="006C0C78" w:rsidRDefault="00DE140E" w:rsidP="00F81FFF">
            <w:pPr>
              <w:widowControl/>
              <w:ind w:left="124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40E" w:rsidRPr="006C0C78" w:rsidRDefault="007960FB" w:rsidP="00DE140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22</w:t>
            </w:r>
          </w:p>
        </w:tc>
      </w:tr>
      <w:tr w:rsidR="00DE140E" w:rsidRPr="006C0C78" w:rsidTr="00DE140E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40E" w:rsidRPr="006C0C78" w:rsidRDefault="00DE140E" w:rsidP="00F81FFF">
            <w:pPr>
              <w:widowControl/>
              <w:ind w:left="127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0E" w:rsidRPr="009B0B85" w:rsidRDefault="009B0B85" w:rsidP="00F81FFF">
            <w:pPr>
              <w:widowControl/>
              <w:ind w:left="124"/>
              <w:jc w:val="center"/>
              <w:rPr>
                <w:rFonts w:eastAsia="Calibri"/>
                <w:b/>
                <w:lang w:val="uk-UA"/>
              </w:rPr>
            </w:pPr>
            <w:r w:rsidRPr="009B0B85">
              <w:rPr>
                <w:rFonts w:eastAsia="Calibri"/>
                <w:b/>
                <w:lang w:val="uk-UA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0E" w:rsidRPr="009B0B85" w:rsidRDefault="009B0B85" w:rsidP="00DE140E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9B0B85">
              <w:rPr>
                <w:rFonts w:eastAsia="Calibri"/>
                <w:b/>
                <w:lang w:val="uk-UA"/>
              </w:rPr>
              <w:t>25</w:t>
            </w:r>
          </w:p>
        </w:tc>
      </w:tr>
    </w:tbl>
    <w:p w:rsidR="00882DEE" w:rsidRDefault="00882DEE" w:rsidP="00DA5EAE">
      <w:pPr>
        <w:widowControl/>
        <w:shd w:val="clear" w:color="auto" w:fill="FFFFFF"/>
        <w:ind w:left="5670"/>
        <w:rPr>
          <w:rFonts w:eastAsia="Calibri"/>
          <w:lang w:val="uk-UA" w:eastAsia="uk-UA" w:bidi="uk-UA"/>
        </w:rPr>
      </w:pPr>
    </w:p>
    <w:p w:rsidR="00E454FA" w:rsidRDefault="00E454FA" w:rsidP="00DA5EAE">
      <w:pPr>
        <w:widowControl/>
        <w:shd w:val="clear" w:color="auto" w:fill="FFFFFF"/>
        <w:ind w:left="5670"/>
        <w:rPr>
          <w:rFonts w:eastAsia="Calibri"/>
          <w:lang w:val="uk-UA"/>
        </w:rPr>
      </w:pPr>
    </w:p>
    <w:p w:rsidR="00882DEE" w:rsidRDefault="00882DEE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E454FA" w:rsidRDefault="00E454FA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E454FA" w:rsidRDefault="00914A7D" w:rsidP="00E454FA">
      <w:pPr>
        <w:widowControl/>
        <w:shd w:val="clear" w:color="auto" w:fill="FFFFFF"/>
        <w:rPr>
          <w:rFonts w:eastAsia="Calibri"/>
          <w:lang w:val="uk-UA"/>
        </w:rPr>
      </w:pPr>
      <w:r>
        <w:rPr>
          <w:rFonts w:eastAsia="Calibri"/>
          <w:lang w:val="uk-UA"/>
        </w:rPr>
        <w:t>Директор гімназії</w:t>
      </w:r>
      <w:r w:rsidR="00E454FA">
        <w:rPr>
          <w:rFonts w:eastAsia="Calibri"/>
          <w:lang w:val="uk-UA"/>
        </w:rPr>
        <w:t xml:space="preserve">                         Ю.М. Махова</w:t>
      </w: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Pr="00140C87" w:rsidRDefault="00140C87" w:rsidP="00140C87">
      <w:pPr>
        <w:rPr>
          <w:rFonts w:eastAsia="Calibri"/>
          <w:lang w:val="uk-UA"/>
        </w:rPr>
      </w:pPr>
    </w:p>
    <w:p w:rsidR="00955960" w:rsidRPr="00F81FFF" w:rsidRDefault="001132C9" w:rsidP="001132C9">
      <w:pPr>
        <w:pageBreakBefore/>
        <w:rPr>
          <w:color w:val="000000"/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</w:t>
      </w:r>
      <w:r w:rsidR="009B0B85">
        <w:rPr>
          <w:sz w:val="18"/>
          <w:szCs w:val="18"/>
          <w:lang w:val="uk-UA"/>
        </w:rPr>
        <w:t xml:space="preserve"> </w:t>
      </w:r>
      <w:r w:rsidR="00955960" w:rsidRPr="00F81FFF">
        <w:rPr>
          <w:sz w:val="18"/>
          <w:szCs w:val="18"/>
          <w:lang w:val="uk-UA"/>
        </w:rPr>
        <w:t xml:space="preserve">Додаток </w:t>
      </w:r>
      <w:r w:rsidR="00955960">
        <w:rPr>
          <w:sz w:val="18"/>
          <w:szCs w:val="18"/>
          <w:lang w:val="uk-UA"/>
        </w:rPr>
        <w:t>2</w:t>
      </w:r>
    </w:p>
    <w:p w:rsidR="00955960" w:rsidRDefault="00955960" w:rsidP="009559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</w:t>
      </w:r>
      <w:r>
        <w:rPr>
          <w:rFonts w:eastAsia="Calibri"/>
          <w:bCs/>
          <w:sz w:val="18"/>
          <w:szCs w:val="18"/>
          <w:lang w:val="uk-UA"/>
        </w:rPr>
        <w:t>складений  відповідно до освітньої програми</w:t>
      </w:r>
    </w:p>
    <w:p w:rsidR="00955960" w:rsidRDefault="00955960" w:rsidP="009559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</w:t>
      </w:r>
      <w:r w:rsidR="009B0B85">
        <w:rPr>
          <w:rFonts w:eastAsia="Calibri"/>
          <w:bCs/>
          <w:sz w:val="18"/>
          <w:szCs w:val="18"/>
          <w:lang w:val="uk-UA"/>
        </w:rPr>
        <w:t xml:space="preserve"> другого циклу початкової освіти – основного </w:t>
      </w:r>
    </w:p>
    <w:p w:rsidR="009B0B85" w:rsidRDefault="009B0B85" w:rsidP="009559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</w:t>
      </w:r>
      <w:r>
        <w:rPr>
          <w:rFonts w:eastAsia="Calibri"/>
          <w:bCs/>
          <w:sz w:val="18"/>
          <w:szCs w:val="18"/>
          <w:lang w:val="uk-UA"/>
        </w:rPr>
        <w:t>(3-4 роки навчання)</w:t>
      </w:r>
    </w:p>
    <w:p w:rsidR="00955960" w:rsidRDefault="00955960" w:rsidP="00955960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</w:t>
      </w:r>
      <w:r w:rsidR="009B0B85">
        <w:rPr>
          <w:rFonts w:eastAsia="Calibri"/>
          <w:bCs/>
          <w:sz w:val="18"/>
          <w:szCs w:val="18"/>
          <w:lang w:val="uk-UA"/>
        </w:rPr>
        <w:t xml:space="preserve"> </w:t>
      </w:r>
      <w:r>
        <w:rPr>
          <w:rFonts w:eastAsia="Calibri"/>
          <w:bCs/>
          <w:sz w:val="18"/>
          <w:szCs w:val="18"/>
          <w:lang w:val="uk-UA"/>
        </w:rPr>
        <w:t xml:space="preserve">  </w:t>
      </w:r>
      <w:proofErr w:type="spellStart"/>
      <w:r>
        <w:rPr>
          <w:rFonts w:eastAsia="Calibri"/>
          <w:bCs/>
          <w:sz w:val="18"/>
          <w:szCs w:val="18"/>
          <w:lang w:val="uk-UA"/>
        </w:rPr>
        <w:t>Співаківської</w:t>
      </w:r>
      <w:proofErr w:type="spellEnd"/>
      <w:r>
        <w:rPr>
          <w:rFonts w:eastAsia="Calibri"/>
          <w:bCs/>
          <w:sz w:val="18"/>
          <w:szCs w:val="18"/>
          <w:lang w:val="uk-UA"/>
        </w:rPr>
        <w:t xml:space="preserve"> </w:t>
      </w:r>
      <w:r w:rsidR="00914A7D">
        <w:rPr>
          <w:rFonts w:eastAsia="Calibri"/>
          <w:bCs/>
          <w:sz w:val="18"/>
          <w:szCs w:val="18"/>
          <w:lang w:val="uk-UA"/>
        </w:rPr>
        <w:t xml:space="preserve">гімназії </w:t>
      </w:r>
      <w:proofErr w:type="spellStart"/>
      <w:r w:rsidR="00914A7D">
        <w:rPr>
          <w:rFonts w:eastAsia="Calibri"/>
          <w:bCs/>
          <w:sz w:val="18"/>
          <w:szCs w:val="18"/>
          <w:lang w:val="uk-UA"/>
        </w:rPr>
        <w:t>Оскільської</w:t>
      </w:r>
      <w:proofErr w:type="spellEnd"/>
      <w:r w:rsidR="00914A7D">
        <w:rPr>
          <w:rFonts w:eastAsia="Calibri"/>
          <w:bCs/>
          <w:sz w:val="18"/>
          <w:szCs w:val="18"/>
          <w:lang w:val="uk-UA"/>
        </w:rPr>
        <w:t xml:space="preserve"> сільської ради</w:t>
      </w:r>
    </w:p>
    <w:p w:rsidR="00955960" w:rsidRDefault="001132C9" w:rsidP="00955960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Ізюмського району</w:t>
      </w:r>
      <w:r w:rsidR="00955960">
        <w:rPr>
          <w:rFonts w:eastAsia="Calibri"/>
          <w:bCs/>
          <w:sz w:val="18"/>
          <w:szCs w:val="18"/>
          <w:lang w:val="uk-UA"/>
        </w:rPr>
        <w:t xml:space="preserve"> Харківської області </w:t>
      </w:r>
    </w:p>
    <w:p w:rsidR="00955960" w:rsidRPr="005A7D32" w:rsidRDefault="00955960" w:rsidP="009559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  </w:t>
      </w:r>
      <w:r w:rsidR="002351A7">
        <w:rPr>
          <w:rFonts w:eastAsia="Calibri"/>
          <w:bCs/>
          <w:sz w:val="18"/>
          <w:szCs w:val="18"/>
          <w:lang w:val="uk-UA"/>
        </w:rPr>
        <w:t xml:space="preserve"> схваленої педрадою </w:t>
      </w:r>
      <w:r w:rsidR="001132C9">
        <w:rPr>
          <w:rFonts w:eastAsia="Calibri"/>
          <w:bCs/>
          <w:sz w:val="18"/>
          <w:szCs w:val="18"/>
          <w:lang w:val="uk-UA"/>
        </w:rPr>
        <w:t>протокол № 9 від 30.04.21</w:t>
      </w:r>
    </w:p>
    <w:p w:rsidR="00955960" w:rsidRPr="006C0C78" w:rsidRDefault="00955960" w:rsidP="00955960">
      <w:pPr>
        <w:widowControl/>
        <w:jc w:val="center"/>
        <w:rPr>
          <w:rFonts w:eastAsia="Calibri"/>
          <w:b/>
          <w:bCs/>
          <w:lang w:val="uk-UA"/>
        </w:rPr>
      </w:pPr>
      <w:r w:rsidRPr="006C0C78">
        <w:rPr>
          <w:rFonts w:eastAsia="Calibri"/>
          <w:b/>
          <w:bCs/>
          <w:lang w:val="uk-UA"/>
        </w:rPr>
        <w:t xml:space="preserve">Навчальний план </w:t>
      </w:r>
      <w:r>
        <w:rPr>
          <w:rFonts w:eastAsia="Calibri"/>
          <w:b/>
          <w:bCs/>
          <w:lang w:val="uk-UA"/>
        </w:rPr>
        <w:t>для 3</w:t>
      </w:r>
      <w:r w:rsidR="003E25AF">
        <w:rPr>
          <w:rFonts w:eastAsia="Calibri"/>
          <w:b/>
          <w:bCs/>
          <w:lang w:val="uk-UA"/>
        </w:rPr>
        <w:t>-4</w:t>
      </w:r>
      <w:r>
        <w:rPr>
          <w:rFonts w:eastAsia="Calibri"/>
          <w:b/>
          <w:bCs/>
          <w:lang w:val="uk-UA"/>
        </w:rPr>
        <w:t xml:space="preserve"> класу</w:t>
      </w:r>
    </w:p>
    <w:p w:rsidR="00955960" w:rsidRPr="006C0C78" w:rsidRDefault="00955960" w:rsidP="00955960">
      <w:pPr>
        <w:widowControl/>
        <w:jc w:val="center"/>
        <w:rPr>
          <w:rFonts w:eastAsia="Calibri"/>
          <w:b/>
          <w:bCs/>
          <w:lang w:val="uk-UA"/>
        </w:rPr>
      </w:pPr>
      <w:r w:rsidRPr="006C0C78">
        <w:rPr>
          <w:rFonts w:eastAsia="Calibri"/>
          <w:b/>
          <w:lang w:val="uk-UA" w:eastAsia="uk-UA" w:bidi="uk-UA"/>
        </w:rPr>
        <w:t>початкової школи з українською мовою навчання</w:t>
      </w:r>
    </w:p>
    <w:p w:rsidR="00955960" w:rsidRPr="006C0C78" w:rsidRDefault="00955960" w:rsidP="00955960">
      <w:pPr>
        <w:widowControl/>
        <w:jc w:val="center"/>
        <w:rPr>
          <w:rFonts w:eastAsia="Calibri"/>
          <w:b/>
          <w:bCs/>
          <w:lang w:val="uk-U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9"/>
        <w:gridCol w:w="1575"/>
        <w:gridCol w:w="1559"/>
      </w:tblGrid>
      <w:tr w:rsidR="00955960" w:rsidRPr="00327963" w:rsidTr="00AD7A7E">
        <w:trPr>
          <w:trHeight w:val="20"/>
        </w:trPr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960" w:rsidRPr="006C0C78" w:rsidRDefault="00955960" w:rsidP="00AD7A7E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960" w:rsidRPr="006C0C78" w:rsidRDefault="00955960" w:rsidP="00AD7A7E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/>
              </w:rPr>
              <w:t>Кількість годин на тиждень у класах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25AF" w:rsidRPr="006C0C78" w:rsidRDefault="003E25AF" w:rsidP="00AD7A7E">
            <w:pPr>
              <w:widowControl/>
              <w:rPr>
                <w:rFonts w:eastAsia="Calibri"/>
                <w:b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3E25AF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Українська мова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Літературне читання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Іноземна мова</w:t>
            </w:r>
            <w:r>
              <w:rPr>
                <w:rFonts w:eastAsia="Calibri"/>
                <w:lang w:val="uk-UA"/>
              </w:rPr>
              <w:t xml:space="preserve"> (англійська)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AF" w:rsidRPr="006C0C78" w:rsidRDefault="003E25AF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</w:t>
            </w:r>
          </w:p>
        </w:tc>
      </w:tr>
      <w:tr w:rsidR="003E25AF" w:rsidRPr="006C0C78" w:rsidTr="003E25AF">
        <w:trPr>
          <w:trHeight w:val="40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Я досліджую світ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3E25AF" w:rsidRPr="006C0C78" w:rsidTr="003E25AF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AF" w:rsidRPr="006C0C78" w:rsidRDefault="003E25AF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Образотворче мистецтво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3E25AF" w:rsidRPr="006C0C78" w:rsidTr="003E25AF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AF" w:rsidRDefault="003E25AF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Музичне мистецтво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3E25AF" w:rsidRPr="006C0C78" w:rsidTr="003E25AF">
        <w:trPr>
          <w:trHeight w:val="41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5AF" w:rsidRPr="006C0C78" w:rsidRDefault="003E25AF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Дизайн і технології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3E25AF" w:rsidRPr="006C0C78" w:rsidTr="003E25AF">
        <w:trPr>
          <w:trHeight w:val="41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5AF" w:rsidRDefault="003E25AF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Default="003E25AF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5AF" w:rsidRPr="006C0C78" w:rsidRDefault="003E25AF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Фізична культура**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AF" w:rsidRPr="00576BCF" w:rsidRDefault="003E25AF" w:rsidP="00AD7A7E">
            <w:pPr>
              <w:widowControl/>
              <w:ind w:left="127"/>
              <w:rPr>
                <w:rFonts w:eastAsia="Calibri"/>
                <w:b/>
                <w:lang w:val="uk-UA"/>
              </w:rPr>
            </w:pPr>
            <w:r w:rsidRPr="00576BCF">
              <w:rPr>
                <w:rFonts w:eastAsia="Calibri"/>
                <w:b/>
                <w:lang w:val="uk-UA" w:eastAsia="uk-UA" w:bidi="uk-UA"/>
              </w:rPr>
              <w:t>Усього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576BCF" w:rsidRDefault="003E25AF" w:rsidP="00AD7A7E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576BCF">
              <w:rPr>
                <w:rFonts w:eastAsia="Calibri"/>
                <w:b/>
                <w:lang w:val="uk-UA"/>
              </w:rPr>
              <w:t>22+3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5AF" w:rsidRPr="00576BCF" w:rsidRDefault="00C0283A" w:rsidP="003E25AF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22+3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ind w:left="127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AF" w:rsidRPr="006C0C78" w:rsidRDefault="00C0283A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ind w:left="127"/>
              <w:rPr>
                <w:rFonts w:eastAsia="Calibri"/>
                <w:lang w:val="uk-UA" w:eastAsia="uk-UA" w:bidi="uk-UA"/>
              </w:rPr>
            </w:pPr>
            <w:r>
              <w:rPr>
                <w:rFonts w:eastAsia="Calibri"/>
                <w:lang w:val="uk-UA" w:eastAsia="uk-UA" w:bidi="uk-UA"/>
              </w:rPr>
              <w:t>Індивідуальні консультації та групові заняття з української мови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AF" w:rsidRDefault="003E25AF" w:rsidP="003E25AF">
            <w:pPr>
              <w:widowControl/>
              <w:ind w:left="124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AF" w:rsidRDefault="00C0283A" w:rsidP="00C0283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ind w:left="127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5AF" w:rsidRPr="006C0C78" w:rsidRDefault="00C0283A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23</w:t>
            </w:r>
          </w:p>
        </w:tc>
      </w:tr>
      <w:tr w:rsidR="003E25AF" w:rsidRPr="006C0C78" w:rsidTr="003E25AF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5AF" w:rsidRPr="006C0C78" w:rsidRDefault="003E25AF" w:rsidP="00AD7A7E">
            <w:pPr>
              <w:widowControl/>
              <w:ind w:left="127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5AF" w:rsidRPr="006C0C78" w:rsidRDefault="003E25AF" w:rsidP="00AD7A7E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5AF" w:rsidRPr="006C0C78" w:rsidRDefault="00C0283A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26</w:t>
            </w:r>
          </w:p>
        </w:tc>
      </w:tr>
    </w:tbl>
    <w:p w:rsidR="00955960" w:rsidRDefault="00955960" w:rsidP="00955960">
      <w:pPr>
        <w:widowControl/>
        <w:shd w:val="clear" w:color="auto" w:fill="FFFFFF"/>
        <w:ind w:left="5670"/>
        <w:rPr>
          <w:rFonts w:eastAsia="Calibri"/>
          <w:lang w:val="uk-UA" w:eastAsia="uk-UA" w:bidi="uk-UA"/>
        </w:rPr>
      </w:pPr>
    </w:p>
    <w:p w:rsidR="00955960" w:rsidRDefault="00955960" w:rsidP="00955960">
      <w:pPr>
        <w:widowControl/>
        <w:shd w:val="clear" w:color="auto" w:fill="FFFFFF"/>
        <w:ind w:left="5670"/>
        <w:rPr>
          <w:rFonts w:eastAsia="Calibri"/>
          <w:lang w:val="uk-UA"/>
        </w:rPr>
      </w:pPr>
    </w:p>
    <w:p w:rsidR="00955960" w:rsidRDefault="00955960" w:rsidP="00955960">
      <w:pPr>
        <w:widowControl/>
        <w:shd w:val="clear" w:color="auto" w:fill="FFFFFF"/>
        <w:rPr>
          <w:rFonts w:eastAsia="Calibri"/>
          <w:lang w:val="uk-UA"/>
        </w:rPr>
      </w:pPr>
    </w:p>
    <w:p w:rsidR="00955960" w:rsidRDefault="00955960" w:rsidP="00955960">
      <w:pPr>
        <w:widowControl/>
        <w:shd w:val="clear" w:color="auto" w:fill="FFFFFF"/>
        <w:rPr>
          <w:rFonts w:eastAsia="Calibri"/>
          <w:lang w:val="uk-UA"/>
        </w:rPr>
      </w:pPr>
    </w:p>
    <w:p w:rsidR="00E60633" w:rsidRPr="001132C9" w:rsidRDefault="001132C9" w:rsidP="001132C9">
      <w:pPr>
        <w:widowControl/>
        <w:shd w:val="clear" w:color="auto" w:fill="FFFFFF"/>
        <w:rPr>
          <w:rFonts w:eastAsia="Calibri"/>
          <w:lang w:val="uk-UA"/>
        </w:rPr>
      </w:pPr>
      <w:r>
        <w:rPr>
          <w:rFonts w:eastAsia="Calibri"/>
          <w:lang w:val="uk-UA"/>
        </w:rPr>
        <w:t>Директор гімназії</w:t>
      </w:r>
      <w:r w:rsidR="00955960">
        <w:rPr>
          <w:rFonts w:eastAsia="Calibri"/>
          <w:lang w:val="uk-UA"/>
        </w:rPr>
        <w:t xml:space="preserve">                         Ю.М. Махо</w:t>
      </w:r>
      <w:r>
        <w:rPr>
          <w:rFonts w:eastAsia="Calibri"/>
          <w:lang w:val="uk-UA"/>
        </w:rPr>
        <w:t>ва</w:t>
      </w:r>
    </w:p>
    <w:p w:rsidR="00E60633" w:rsidRPr="00F81FFF" w:rsidRDefault="00E60633" w:rsidP="00E60633">
      <w:pPr>
        <w:pageBreakBefore/>
        <w:ind w:left="5670"/>
        <w:rPr>
          <w:color w:val="000000"/>
          <w:sz w:val="18"/>
          <w:szCs w:val="18"/>
          <w:lang w:val="uk-UA"/>
        </w:rPr>
      </w:pPr>
      <w:r w:rsidRPr="00F81FFF">
        <w:rPr>
          <w:sz w:val="18"/>
          <w:szCs w:val="18"/>
          <w:lang w:val="uk-UA"/>
        </w:rPr>
        <w:lastRenderedPageBreak/>
        <w:t xml:space="preserve">Додаток </w:t>
      </w:r>
      <w:r w:rsidR="001132C9">
        <w:rPr>
          <w:sz w:val="18"/>
          <w:szCs w:val="18"/>
          <w:lang w:val="uk-UA"/>
        </w:rPr>
        <w:t>3</w:t>
      </w:r>
    </w:p>
    <w:p w:rsidR="00E60633" w:rsidRPr="00F81FFF" w:rsidRDefault="001132C9" w:rsidP="001132C9">
      <w:pPr>
        <w:widowControl/>
        <w:shd w:val="clear" w:color="auto" w:fill="FFFFFF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                                                                                                                  </w:t>
      </w:r>
      <w:r w:rsidR="009B1B8A">
        <w:rPr>
          <w:rFonts w:eastAsia="Calibri"/>
          <w:sz w:val="18"/>
          <w:szCs w:val="18"/>
          <w:lang w:val="uk-UA"/>
        </w:rPr>
        <w:t xml:space="preserve"> </w:t>
      </w:r>
      <w:r>
        <w:rPr>
          <w:rFonts w:eastAsia="Calibri"/>
          <w:sz w:val="18"/>
          <w:szCs w:val="18"/>
          <w:lang w:val="uk-UA"/>
        </w:rPr>
        <w:t xml:space="preserve">  </w:t>
      </w:r>
      <w:r w:rsidR="00E60633" w:rsidRPr="00F81FFF">
        <w:rPr>
          <w:rFonts w:eastAsia="Calibri"/>
          <w:sz w:val="18"/>
          <w:szCs w:val="18"/>
          <w:lang w:val="uk-UA"/>
        </w:rPr>
        <w:t>с</w:t>
      </w:r>
      <w:r w:rsidR="00BA0260">
        <w:rPr>
          <w:rFonts w:eastAsia="Calibri"/>
          <w:sz w:val="18"/>
          <w:szCs w:val="18"/>
          <w:lang w:val="uk-UA"/>
        </w:rPr>
        <w:t xml:space="preserve">кладений відповідно до </w:t>
      </w:r>
    </w:p>
    <w:p w:rsidR="00E60633" w:rsidRDefault="004E6DDF" w:rsidP="00BA02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</w:t>
      </w:r>
      <w:r w:rsidR="00E60633">
        <w:rPr>
          <w:rFonts w:eastAsia="Calibri"/>
          <w:bCs/>
          <w:sz w:val="18"/>
          <w:szCs w:val="18"/>
          <w:lang w:val="uk-UA"/>
        </w:rPr>
        <w:t xml:space="preserve"> освітньої програми</w:t>
      </w:r>
      <w:r w:rsidR="00576BCF">
        <w:rPr>
          <w:rFonts w:eastAsia="Calibri"/>
          <w:bCs/>
          <w:sz w:val="18"/>
          <w:szCs w:val="18"/>
          <w:lang w:val="uk-UA"/>
        </w:rPr>
        <w:t xml:space="preserve"> першого циклу базової </w:t>
      </w:r>
    </w:p>
    <w:p w:rsidR="00576BCF" w:rsidRDefault="00576BCF" w:rsidP="00BA02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</w:t>
      </w:r>
      <w:r>
        <w:rPr>
          <w:rFonts w:eastAsia="Calibri"/>
          <w:bCs/>
          <w:sz w:val="18"/>
          <w:szCs w:val="18"/>
          <w:lang w:val="uk-UA"/>
        </w:rPr>
        <w:t xml:space="preserve">середньої освіти –адаптаційного (5-6 роки   </w:t>
      </w:r>
    </w:p>
    <w:p w:rsidR="00576BCF" w:rsidRDefault="00576BCF" w:rsidP="00BA02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</w:t>
      </w:r>
      <w:r w:rsidR="001132C9">
        <w:rPr>
          <w:rFonts w:eastAsia="Calibri"/>
          <w:bCs/>
          <w:sz w:val="18"/>
          <w:szCs w:val="18"/>
          <w:lang w:val="uk-UA"/>
        </w:rPr>
        <w:t xml:space="preserve"> </w:t>
      </w:r>
      <w:r>
        <w:rPr>
          <w:rFonts w:eastAsia="Calibri"/>
          <w:bCs/>
          <w:sz w:val="18"/>
          <w:szCs w:val="18"/>
          <w:lang w:val="uk-UA"/>
        </w:rPr>
        <w:t xml:space="preserve">навчання) </w:t>
      </w:r>
    </w:p>
    <w:p w:rsidR="00E60633" w:rsidRDefault="004E6DDF" w:rsidP="00E60633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</w:t>
      </w:r>
      <w:r w:rsidR="00576BCF">
        <w:rPr>
          <w:rFonts w:eastAsia="Calibri"/>
          <w:bCs/>
          <w:sz w:val="18"/>
          <w:szCs w:val="18"/>
          <w:lang w:val="uk-UA"/>
        </w:rPr>
        <w:t xml:space="preserve"> </w:t>
      </w:r>
      <w:r w:rsidR="009B1B8A">
        <w:rPr>
          <w:rFonts w:eastAsia="Calibri"/>
          <w:bCs/>
          <w:sz w:val="18"/>
          <w:szCs w:val="18"/>
          <w:lang w:val="uk-UA"/>
        </w:rPr>
        <w:t xml:space="preserve"> </w:t>
      </w:r>
      <w:r>
        <w:rPr>
          <w:rFonts w:eastAsia="Calibri"/>
          <w:bCs/>
          <w:sz w:val="18"/>
          <w:szCs w:val="18"/>
          <w:lang w:val="uk-UA"/>
        </w:rPr>
        <w:t xml:space="preserve">  </w:t>
      </w:r>
      <w:proofErr w:type="spellStart"/>
      <w:r w:rsidR="00E60633">
        <w:rPr>
          <w:rFonts w:eastAsia="Calibri"/>
          <w:bCs/>
          <w:sz w:val="18"/>
          <w:szCs w:val="18"/>
          <w:lang w:val="uk-UA"/>
        </w:rPr>
        <w:t>Співаківської</w:t>
      </w:r>
      <w:proofErr w:type="spellEnd"/>
      <w:r w:rsidR="00E60633">
        <w:rPr>
          <w:rFonts w:eastAsia="Calibri"/>
          <w:bCs/>
          <w:sz w:val="18"/>
          <w:szCs w:val="18"/>
          <w:lang w:val="uk-UA"/>
        </w:rPr>
        <w:t xml:space="preserve"> </w:t>
      </w:r>
      <w:r w:rsidR="001132C9">
        <w:rPr>
          <w:rFonts w:eastAsia="Calibri"/>
          <w:bCs/>
          <w:sz w:val="18"/>
          <w:szCs w:val="18"/>
          <w:lang w:val="uk-UA"/>
        </w:rPr>
        <w:t xml:space="preserve">гімназії </w:t>
      </w:r>
      <w:proofErr w:type="spellStart"/>
      <w:r w:rsidR="001132C9">
        <w:rPr>
          <w:rFonts w:eastAsia="Calibri"/>
          <w:bCs/>
          <w:sz w:val="18"/>
          <w:szCs w:val="18"/>
          <w:lang w:val="uk-UA"/>
        </w:rPr>
        <w:t>Оскільської</w:t>
      </w:r>
      <w:proofErr w:type="spellEnd"/>
      <w:r w:rsidR="001132C9">
        <w:rPr>
          <w:rFonts w:eastAsia="Calibri"/>
          <w:bCs/>
          <w:sz w:val="18"/>
          <w:szCs w:val="18"/>
          <w:lang w:val="uk-UA"/>
        </w:rPr>
        <w:t xml:space="preserve"> сільської ради</w:t>
      </w:r>
    </w:p>
    <w:p w:rsidR="00E60633" w:rsidRDefault="00E60633" w:rsidP="00E60633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</w:t>
      </w:r>
      <w:r w:rsidR="001132C9">
        <w:rPr>
          <w:rFonts w:eastAsia="Calibri"/>
          <w:bCs/>
          <w:sz w:val="18"/>
          <w:szCs w:val="18"/>
          <w:lang w:val="uk-UA"/>
        </w:rPr>
        <w:t xml:space="preserve"> </w:t>
      </w:r>
      <w:r w:rsidR="00576BCF">
        <w:rPr>
          <w:rFonts w:eastAsia="Calibri"/>
          <w:bCs/>
          <w:sz w:val="18"/>
          <w:szCs w:val="18"/>
          <w:lang w:val="uk-UA"/>
        </w:rPr>
        <w:t xml:space="preserve"> </w:t>
      </w:r>
      <w:r w:rsidR="001132C9">
        <w:rPr>
          <w:rFonts w:eastAsia="Calibri"/>
          <w:bCs/>
          <w:sz w:val="18"/>
          <w:szCs w:val="18"/>
          <w:lang w:val="uk-UA"/>
        </w:rPr>
        <w:t>Ізюмського району</w:t>
      </w:r>
      <w:r>
        <w:rPr>
          <w:rFonts w:eastAsia="Calibri"/>
          <w:bCs/>
          <w:sz w:val="18"/>
          <w:szCs w:val="18"/>
          <w:lang w:val="uk-UA"/>
        </w:rPr>
        <w:t xml:space="preserve"> Харківської області </w:t>
      </w:r>
    </w:p>
    <w:p w:rsidR="00E60633" w:rsidRPr="00576BCF" w:rsidRDefault="00E60633" w:rsidP="00576BCF">
      <w:pPr>
        <w:widowControl/>
        <w:rPr>
          <w:rFonts w:eastAsia="Calibri"/>
          <w:b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   </w:t>
      </w:r>
      <w:r>
        <w:rPr>
          <w:rFonts w:eastAsia="Calibri"/>
          <w:bCs/>
          <w:sz w:val="18"/>
          <w:szCs w:val="18"/>
          <w:lang w:val="uk-UA"/>
        </w:rPr>
        <w:t xml:space="preserve"> схваленої п</w:t>
      </w:r>
      <w:r w:rsidR="009E70DC">
        <w:rPr>
          <w:rFonts w:eastAsia="Calibri"/>
          <w:bCs/>
          <w:sz w:val="18"/>
          <w:szCs w:val="18"/>
          <w:lang w:val="uk-UA"/>
        </w:rPr>
        <w:t xml:space="preserve">едрадою протокол </w:t>
      </w:r>
      <w:r w:rsidR="001132C9">
        <w:rPr>
          <w:rFonts w:eastAsia="Calibri"/>
          <w:bCs/>
          <w:sz w:val="18"/>
          <w:szCs w:val="18"/>
          <w:lang w:val="uk-UA"/>
        </w:rPr>
        <w:t>№ 9</w:t>
      </w:r>
      <w:r w:rsidR="005A7D32">
        <w:rPr>
          <w:rFonts w:eastAsia="Calibri"/>
          <w:bCs/>
          <w:sz w:val="18"/>
          <w:szCs w:val="18"/>
          <w:lang w:val="uk-UA"/>
        </w:rPr>
        <w:t xml:space="preserve"> </w:t>
      </w:r>
      <w:r w:rsidR="001132C9">
        <w:rPr>
          <w:rFonts w:eastAsia="Calibri"/>
          <w:bCs/>
          <w:sz w:val="18"/>
          <w:szCs w:val="18"/>
          <w:lang w:val="uk-UA"/>
        </w:rPr>
        <w:t>від 30</w:t>
      </w:r>
      <w:r w:rsidR="005A7D32" w:rsidRPr="005A7D32">
        <w:rPr>
          <w:rFonts w:eastAsia="Calibri"/>
          <w:bCs/>
          <w:sz w:val="18"/>
          <w:szCs w:val="18"/>
          <w:lang w:val="uk-UA"/>
        </w:rPr>
        <w:t>.04.2</w:t>
      </w:r>
      <w:r w:rsidR="001132C9">
        <w:rPr>
          <w:rFonts w:eastAsia="Calibri"/>
          <w:bCs/>
          <w:sz w:val="18"/>
          <w:szCs w:val="18"/>
          <w:lang w:val="uk-UA"/>
        </w:rPr>
        <w:t>1</w:t>
      </w:r>
    </w:p>
    <w:p w:rsidR="00E60633" w:rsidRDefault="00E60633" w:rsidP="00DA5EAE">
      <w:pPr>
        <w:widowControl/>
        <w:shd w:val="clear" w:color="auto" w:fill="FFFFFF"/>
        <w:ind w:left="5670"/>
        <w:rPr>
          <w:rFonts w:eastAsia="Calibri"/>
          <w:sz w:val="28"/>
          <w:szCs w:val="28"/>
          <w:lang w:val="uk-UA"/>
        </w:rPr>
      </w:pPr>
    </w:p>
    <w:p w:rsidR="00692458" w:rsidRDefault="00E60633" w:rsidP="00692458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23D1A">
        <w:rPr>
          <w:rFonts w:eastAsia="Calibri"/>
          <w:b/>
          <w:bCs/>
          <w:sz w:val="28"/>
          <w:szCs w:val="28"/>
          <w:lang w:val="uk-UA"/>
        </w:rPr>
        <w:t xml:space="preserve">Навчальний план </w:t>
      </w:r>
    </w:p>
    <w:p w:rsidR="00692458" w:rsidRDefault="00576BCF" w:rsidP="00692458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для 5</w:t>
      </w:r>
      <w:r w:rsidR="000154C9">
        <w:rPr>
          <w:rFonts w:eastAsia="Calibri"/>
          <w:b/>
          <w:bCs/>
          <w:sz w:val="28"/>
          <w:szCs w:val="28"/>
          <w:lang w:val="uk-UA"/>
        </w:rPr>
        <w:t>-6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154C9">
        <w:rPr>
          <w:rFonts w:eastAsia="Calibri"/>
          <w:b/>
          <w:bCs/>
          <w:sz w:val="28"/>
          <w:szCs w:val="28"/>
          <w:lang w:val="uk-UA"/>
        </w:rPr>
        <w:t>класів</w:t>
      </w:r>
      <w:r w:rsidR="00692458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E60633" w:rsidRPr="00523D1A">
        <w:rPr>
          <w:rFonts w:eastAsia="Calibri"/>
          <w:b/>
          <w:bCs/>
          <w:sz w:val="28"/>
          <w:szCs w:val="28"/>
          <w:lang w:val="uk-UA"/>
        </w:rPr>
        <w:t>закла</w:t>
      </w:r>
      <w:r w:rsidR="00692458">
        <w:rPr>
          <w:rFonts w:eastAsia="Calibri"/>
          <w:b/>
          <w:bCs/>
          <w:sz w:val="28"/>
          <w:szCs w:val="28"/>
          <w:lang w:val="uk-UA"/>
        </w:rPr>
        <w:t xml:space="preserve">дів загальної середньої освіти </w:t>
      </w:r>
    </w:p>
    <w:p w:rsidR="00DA5EAE" w:rsidRPr="00523D1A" w:rsidRDefault="00E60633" w:rsidP="00692458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23D1A">
        <w:rPr>
          <w:rFonts w:eastAsia="Calibri"/>
          <w:b/>
          <w:bCs/>
          <w:sz w:val="28"/>
          <w:szCs w:val="28"/>
          <w:lang w:val="uk-UA"/>
        </w:rPr>
        <w:t xml:space="preserve">з навчанням українською мовою </w:t>
      </w:r>
    </w:p>
    <w:tbl>
      <w:tblPr>
        <w:tblpPr w:leftFromText="180" w:rightFromText="180" w:vertAnchor="text" w:horzAnchor="page" w:tblpX="1015" w:tblpY="2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1560"/>
        <w:gridCol w:w="1559"/>
      </w:tblGrid>
      <w:tr w:rsidR="00BA0260" w:rsidRPr="00FA1B33" w:rsidTr="007E48BB">
        <w:trPr>
          <w:trHeight w:val="330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260" w:rsidRPr="00523D1A" w:rsidRDefault="00BA0260" w:rsidP="00C0283A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0260" w:rsidRPr="00EA5627" w:rsidRDefault="00BA0260" w:rsidP="00C0283A">
            <w:pPr>
              <w:widowControl/>
              <w:suppressAutoHyphens w:val="0"/>
              <w:jc w:val="center"/>
              <w:rPr>
                <w:b/>
              </w:rPr>
            </w:pPr>
            <w:proofErr w:type="spellStart"/>
            <w:r w:rsidRPr="00EA5627">
              <w:rPr>
                <w:b/>
              </w:rPr>
              <w:t>Кількість</w:t>
            </w:r>
            <w:proofErr w:type="spellEnd"/>
            <w:r w:rsidRPr="00EA5627">
              <w:rPr>
                <w:b/>
              </w:rPr>
              <w:t xml:space="preserve"> годин на </w:t>
            </w:r>
            <w:proofErr w:type="spellStart"/>
            <w:r w:rsidRPr="00EA5627">
              <w:rPr>
                <w:b/>
              </w:rPr>
              <w:t>тиждень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класах</w:t>
            </w:r>
            <w:proofErr w:type="spellEnd"/>
          </w:p>
        </w:tc>
      </w:tr>
      <w:tr w:rsidR="00C0283A" w:rsidRPr="00523D1A" w:rsidTr="007E48BB">
        <w:trPr>
          <w:trHeight w:val="300"/>
        </w:trPr>
        <w:tc>
          <w:tcPr>
            <w:tcW w:w="6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A" w:rsidRPr="00523D1A" w:rsidRDefault="00C0283A" w:rsidP="00C0283A">
            <w:pPr>
              <w:widowControl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3,5+0,5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3,5+0,5</w:t>
            </w:r>
          </w:p>
        </w:tc>
      </w:tr>
      <w:tr w:rsidR="00C0283A" w:rsidRPr="00523D1A" w:rsidTr="007E48BB"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C0283A" w:rsidRPr="00523D1A" w:rsidTr="007E48BB"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Іноземна мова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(англійська)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C0283A" w:rsidRPr="00523D1A" w:rsidTr="007E48BB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C0283A" w:rsidRPr="00523D1A" w:rsidTr="007E48BB">
        <w:trPr>
          <w:trHeight w:val="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Історія України (Вступ до історії)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3A" w:rsidRPr="00523D1A" w:rsidRDefault="007E48BB" w:rsidP="00C0283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C0283A" w:rsidRPr="00523D1A" w:rsidTr="007E48BB">
        <w:trPr>
          <w:trHeight w:val="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3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Всесвітня історія. Історія України (інтегрований курс)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3A" w:rsidRDefault="00C0283A" w:rsidP="00C0283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C0283A" w:rsidRPr="00523D1A" w:rsidTr="007E48BB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4+1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Default="00C0283A" w:rsidP="00C0283A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643F79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9" w:rsidRDefault="00643F79" w:rsidP="00C0283A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9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9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643F79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9" w:rsidRDefault="00643F79" w:rsidP="00C0283A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9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79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83A" w:rsidRPr="00523D1A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C0283A" w:rsidRPr="00523D1A" w:rsidTr="007E48BB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7E48BB">
              <w:rPr>
                <w:rFonts w:eastAsia="Calibri"/>
                <w:sz w:val="28"/>
                <w:szCs w:val="28"/>
                <w:lang w:val="uk-UA"/>
              </w:rPr>
              <w:t>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7E48BB">
              <w:rPr>
                <w:rFonts w:eastAsia="Calibri"/>
                <w:sz w:val="28"/>
                <w:szCs w:val="28"/>
                <w:lang w:val="uk-UA"/>
              </w:rPr>
              <w:t>+1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C0283A" w:rsidRPr="00523D1A" w:rsidTr="007E48BB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3A" w:rsidRPr="00523D1A" w:rsidRDefault="00C0283A" w:rsidP="00C0283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643F79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EA5627" w:rsidRDefault="00C0283A" w:rsidP="00C0283A">
            <w:pPr>
              <w:widowControl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A5627">
              <w:rPr>
                <w:rFonts w:eastAsia="Calibri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83A" w:rsidRPr="00523D1A" w:rsidRDefault="007E48BB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23,5+3+2</w:t>
            </w:r>
            <w:r w:rsidR="00C0283A"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83A" w:rsidRPr="00523D1A" w:rsidRDefault="007E48BB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26,5</w:t>
            </w:r>
            <w:r w:rsidR="00A97570">
              <w:rPr>
                <w:rFonts w:eastAsia="Calibri"/>
                <w:sz w:val="28"/>
                <w:szCs w:val="28"/>
                <w:lang w:val="uk-UA"/>
              </w:rPr>
              <w:t>+3</w:t>
            </w:r>
            <w:r>
              <w:rPr>
                <w:rFonts w:eastAsia="Calibri"/>
                <w:sz w:val="28"/>
                <w:szCs w:val="28"/>
                <w:lang w:val="uk-UA"/>
              </w:rPr>
              <w:t>+2,5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both"/>
              <w:rPr>
                <w:rFonts w:eastAsia="Calibri"/>
                <w:lang w:val="uk-UA"/>
              </w:rPr>
            </w:pPr>
            <w:r w:rsidRPr="00523D1A">
              <w:rPr>
                <w:rFonts w:eastAsia="Calibri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7E48BB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3,5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EA5627" w:rsidRDefault="00C0283A" w:rsidP="00C0283A">
            <w:pPr>
              <w:widowControl/>
              <w:rPr>
                <w:rFonts w:eastAsia="Calibri"/>
                <w:b/>
                <w:lang w:val="uk-UA"/>
              </w:rPr>
            </w:pPr>
            <w:r w:rsidRPr="00EA5627">
              <w:rPr>
                <w:rFonts w:eastAsia="Calibri"/>
                <w:b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7E48BB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31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Факультативні курси, індивідуальні заняття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Православна культура Слобожанщини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7E48BB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C0283A" w:rsidRPr="00523D1A" w:rsidTr="007E48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C0283A" w:rsidP="00C0283A">
            <w:pPr>
              <w:widowControl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EA5627">
              <w:rPr>
                <w:rFonts w:eastAsia="Calibri"/>
                <w:b/>
                <w:bCs/>
                <w:lang w:val="uk-UA"/>
              </w:rPr>
              <w:t>Всього (без урахування поділу класів на групи</w:t>
            </w: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7E48BB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27+3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A" w:rsidRPr="00523D1A" w:rsidRDefault="007E48BB" w:rsidP="00C0283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30+3</w:t>
            </w:r>
          </w:p>
        </w:tc>
      </w:tr>
    </w:tbl>
    <w:p w:rsidR="00DA5EAE" w:rsidRPr="00523D1A" w:rsidRDefault="00DA5EAE" w:rsidP="00E60633">
      <w:pPr>
        <w:widowControl/>
        <w:rPr>
          <w:rFonts w:eastAsia="Calibri"/>
          <w:b/>
          <w:bCs/>
          <w:sz w:val="28"/>
          <w:szCs w:val="28"/>
          <w:lang w:val="uk-UA"/>
        </w:rPr>
      </w:pPr>
    </w:p>
    <w:p w:rsidR="00E60633" w:rsidRDefault="009B1B8A" w:rsidP="0068330B">
      <w:pPr>
        <w:widowControl/>
        <w:shd w:val="clear" w:color="auto" w:fill="FFFFFF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Директор гімназії</w:t>
      </w:r>
      <w:r w:rsidR="00EA5627">
        <w:rPr>
          <w:rFonts w:eastAsia="Calibri"/>
          <w:lang w:val="uk-UA"/>
        </w:rPr>
        <w:t xml:space="preserve">                                  Ю.М. Махова</w:t>
      </w:r>
    </w:p>
    <w:p w:rsidR="00E60633" w:rsidRDefault="00E60633" w:rsidP="00DA5EAE">
      <w:pPr>
        <w:widowControl/>
        <w:shd w:val="clear" w:color="auto" w:fill="FFFFFF"/>
        <w:ind w:left="284"/>
        <w:jc w:val="both"/>
        <w:rPr>
          <w:rFonts w:eastAsia="Calibri"/>
          <w:lang w:val="uk-UA"/>
        </w:rPr>
      </w:pPr>
    </w:p>
    <w:p w:rsidR="00E60633" w:rsidRDefault="00E60633" w:rsidP="00DA5EAE">
      <w:pPr>
        <w:widowControl/>
        <w:shd w:val="clear" w:color="auto" w:fill="FFFFFF"/>
        <w:ind w:left="284"/>
        <w:jc w:val="both"/>
        <w:rPr>
          <w:rFonts w:eastAsia="Calibri"/>
          <w:lang w:val="uk-UA"/>
        </w:rPr>
      </w:pPr>
    </w:p>
    <w:p w:rsidR="00576BCF" w:rsidRPr="00F81FFF" w:rsidRDefault="009B1B8A" w:rsidP="009B1B8A">
      <w:pPr>
        <w:pageBreakBefore/>
        <w:rPr>
          <w:color w:val="000000"/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="00576BCF" w:rsidRPr="00F81FFF">
        <w:rPr>
          <w:sz w:val="18"/>
          <w:szCs w:val="18"/>
          <w:lang w:val="uk-UA"/>
        </w:rPr>
        <w:t xml:space="preserve">Додаток </w:t>
      </w:r>
      <w:r>
        <w:rPr>
          <w:sz w:val="18"/>
          <w:szCs w:val="18"/>
          <w:lang w:val="uk-UA"/>
        </w:rPr>
        <w:t>4</w:t>
      </w:r>
    </w:p>
    <w:p w:rsidR="00576BCF" w:rsidRPr="00F81FFF" w:rsidRDefault="009B1B8A" w:rsidP="009B1B8A">
      <w:pPr>
        <w:widowControl/>
        <w:shd w:val="clear" w:color="auto" w:fill="FFFFFF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                                                                                                                    </w:t>
      </w:r>
      <w:r w:rsidR="00576BCF" w:rsidRPr="00F81FFF">
        <w:rPr>
          <w:rFonts w:eastAsia="Calibri"/>
          <w:sz w:val="18"/>
          <w:szCs w:val="18"/>
          <w:lang w:val="uk-UA"/>
        </w:rPr>
        <w:t>с</w:t>
      </w:r>
      <w:r w:rsidR="00576BCF">
        <w:rPr>
          <w:rFonts w:eastAsia="Calibri"/>
          <w:sz w:val="18"/>
          <w:szCs w:val="18"/>
          <w:lang w:val="uk-UA"/>
        </w:rPr>
        <w:t xml:space="preserve">кладений відповідно до </w:t>
      </w:r>
      <w:r w:rsidR="000511BF">
        <w:rPr>
          <w:rFonts w:eastAsia="Calibri"/>
          <w:sz w:val="18"/>
          <w:szCs w:val="18"/>
          <w:lang w:val="uk-UA"/>
        </w:rPr>
        <w:t>додатку 1</w:t>
      </w:r>
    </w:p>
    <w:p w:rsidR="00576BCF" w:rsidRDefault="00576BCF" w:rsidP="00576BCF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>
        <w:rPr>
          <w:rFonts w:eastAsia="Calibri"/>
          <w:bCs/>
          <w:sz w:val="18"/>
          <w:szCs w:val="18"/>
          <w:lang w:val="uk-UA"/>
        </w:rPr>
        <w:t xml:space="preserve"> освітньої програми</w:t>
      </w:r>
      <w:r w:rsidR="000511BF">
        <w:rPr>
          <w:rFonts w:eastAsia="Calibri"/>
          <w:bCs/>
          <w:sz w:val="18"/>
          <w:szCs w:val="18"/>
          <w:lang w:val="uk-UA"/>
        </w:rPr>
        <w:t xml:space="preserve"> другого</w:t>
      </w:r>
      <w:r>
        <w:rPr>
          <w:rFonts w:eastAsia="Calibri"/>
          <w:bCs/>
          <w:sz w:val="18"/>
          <w:szCs w:val="18"/>
          <w:lang w:val="uk-UA"/>
        </w:rPr>
        <w:t xml:space="preserve"> циклу базової </w:t>
      </w:r>
    </w:p>
    <w:p w:rsidR="000511BF" w:rsidRDefault="00576BCF" w:rsidP="00576BCF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>
        <w:rPr>
          <w:rFonts w:eastAsia="Calibri"/>
          <w:bCs/>
          <w:sz w:val="18"/>
          <w:szCs w:val="18"/>
          <w:lang w:val="uk-UA"/>
        </w:rPr>
        <w:t>середньої освіти –</w:t>
      </w:r>
      <w:r w:rsidR="000511BF">
        <w:rPr>
          <w:rFonts w:eastAsia="Calibri"/>
          <w:bCs/>
          <w:sz w:val="18"/>
          <w:szCs w:val="18"/>
          <w:lang w:val="uk-UA"/>
        </w:rPr>
        <w:t>базове-предметне навчання</w:t>
      </w:r>
    </w:p>
    <w:p w:rsidR="00576BCF" w:rsidRDefault="00576BCF" w:rsidP="00576BCF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</w:t>
      </w:r>
      <w:r w:rsidR="000511BF"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 w:rsidR="000511BF">
        <w:rPr>
          <w:rFonts w:eastAsia="Calibri"/>
          <w:bCs/>
          <w:sz w:val="18"/>
          <w:szCs w:val="18"/>
          <w:lang w:val="uk-UA"/>
        </w:rPr>
        <w:t xml:space="preserve"> (7-9 роки </w:t>
      </w:r>
      <w:r>
        <w:rPr>
          <w:rFonts w:eastAsia="Calibri"/>
          <w:bCs/>
          <w:sz w:val="18"/>
          <w:szCs w:val="18"/>
          <w:lang w:val="uk-UA"/>
        </w:rPr>
        <w:t xml:space="preserve">  навчання) </w:t>
      </w:r>
    </w:p>
    <w:p w:rsidR="00576BCF" w:rsidRDefault="00576BCF" w:rsidP="00576BCF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</w:t>
      </w:r>
      <w:proofErr w:type="spellStart"/>
      <w:r>
        <w:rPr>
          <w:rFonts w:eastAsia="Calibri"/>
          <w:bCs/>
          <w:sz w:val="18"/>
          <w:szCs w:val="18"/>
          <w:lang w:val="uk-UA"/>
        </w:rPr>
        <w:t>Співаківської</w:t>
      </w:r>
      <w:proofErr w:type="spellEnd"/>
      <w:r>
        <w:rPr>
          <w:rFonts w:eastAsia="Calibri"/>
          <w:bCs/>
          <w:sz w:val="18"/>
          <w:szCs w:val="18"/>
          <w:lang w:val="uk-UA"/>
        </w:rPr>
        <w:t xml:space="preserve"> </w:t>
      </w:r>
      <w:r w:rsidR="009B1B8A">
        <w:rPr>
          <w:rFonts w:eastAsia="Calibri"/>
          <w:bCs/>
          <w:sz w:val="18"/>
          <w:szCs w:val="18"/>
          <w:lang w:val="uk-UA"/>
        </w:rPr>
        <w:t xml:space="preserve">гімназії </w:t>
      </w:r>
      <w:proofErr w:type="spellStart"/>
      <w:r w:rsidR="009B1B8A">
        <w:rPr>
          <w:rFonts w:eastAsia="Calibri"/>
          <w:bCs/>
          <w:sz w:val="18"/>
          <w:szCs w:val="18"/>
          <w:lang w:val="uk-UA"/>
        </w:rPr>
        <w:t>Оскільської</w:t>
      </w:r>
      <w:proofErr w:type="spellEnd"/>
      <w:r w:rsidR="009B1B8A">
        <w:rPr>
          <w:rFonts w:eastAsia="Calibri"/>
          <w:bCs/>
          <w:sz w:val="18"/>
          <w:szCs w:val="18"/>
          <w:lang w:val="uk-UA"/>
        </w:rPr>
        <w:t xml:space="preserve"> сільської ради</w:t>
      </w:r>
    </w:p>
    <w:p w:rsidR="00576BCF" w:rsidRDefault="009B1B8A" w:rsidP="00576BCF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Ізюмського району </w:t>
      </w:r>
      <w:r w:rsidR="00576BCF">
        <w:rPr>
          <w:rFonts w:eastAsia="Calibri"/>
          <w:bCs/>
          <w:sz w:val="18"/>
          <w:szCs w:val="18"/>
          <w:lang w:val="uk-UA"/>
        </w:rPr>
        <w:t xml:space="preserve"> Харківської області </w:t>
      </w:r>
    </w:p>
    <w:p w:rsidR="00576BCF" w:rsidRPr="005A7D32" w:rsidRDefault="00576BCF" w:rsidP="00576BCF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>
        <w:rPr>
          <w:rFonts w:eastAsia="Calibri"/>
          <w:bCs/>
          <w:sz w:val="18"/>
          <w:szCs w:val="18"/>
          <w:lang w:val="uk-UA"/>
        </w:rPr>
        <w:t xml:space="preserve">схваленої педрадою протокол </w:t>
      </w:r>
      <w:r w:rsidR="009B1B8A">
        <w:rPr>
          <w:rFonts w:eastAsia="Calibri"/>
          <w:bCs/>
          <w:sz w:val="18"/>
          <w:szCs w:val="18"/>
          <w:lang w:val="uk-UA"/>
        </w:rPr>
        <w:t>№ 9 від 30.04.21</w:t>
      </w:r>
    </w:p>
    <w:p w:rsidR="00576BCF" w:rsidRPr="00576BCF" w:rsidRDefault="00576BCF" w:rsidP="00576BCF">
      <w:pPr>
        <w:widowControl/>
        <w:shd w:val="clear" w:color="auto" w:fill="FFFFFF"/>
        <w:ind w:left="5670"/>
        <w:rPr>
          <w:rFonts w:eastAsia="Calibri"/>
          <w:b/>
          <w:sz w:val="28"/>
          <w:szCs w:val="28"/>
          <w:lang w:val="uk-UA"/>
        </w:rPr>
      </w:pPr>
    </w:p>
    <w:p w:rsidR="00576BCF" w:rsidRDefault="00576BCF" w:rsidP="00576BCF">
      <w:pPr>
        <w:widowControl/>
        <w:shd w:val="clear" w:color="auto" w:fill="FFFFFF"/>
        <w:ind w:left="5670"/>
        <w:rPr>
          <w:rFonts w:eastAsia="Calibri"/>
          <w:sz w:val="28"/>
          <w:szCs w:val="28"/>
          <w:lang w:val="uk-UA"/>
        </w:rPr>
      </w:pPr>
    </w:p>
    <w:p w:rsidR="00576BCF" w:rsidRDefault="00576BCF" w:rsidP="00576BCF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23D1A">
        <w:rPr>
          <w:rFonts w:eastAsia="Calibri"/>
          <w:b/>
          <w:bCs/>
          <w:sz w:val="28"/>
          <w:szCs w:val="28"/>
          <w:lang w:val="uk-UA"/>
        </w:rPr>
        <w:t xml:space="preserve">Навчальний план </w:t>
      </w:r>
    </w:p>
    <w:p w:rsidR="00576BCF" w:rsidRDefault="007E48BB" w:rsidP="00576BCF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для 8</w:t>
      </w:r>
      <w:r w:rsidR="00576BCF">
        <w:rPr>
          <w:rFonts w:eastAsia="Calibri"/>
          <w:b/>
          <w:bCs/>
          <w:sz w:val="28"/>
          <w:szCs w:val="28"/>
          <w:lang w:val="uk-UA"/>
        </w:rPr>
        <w:t xml:space="preserve"> класу </w:t>
      </w:r>
      <w:r w:rsidR="00576BCF" w:rsidRPr="00523D1A">
        <w:rPr>
          <w:rFonts w:eastAsia="Calibri"/>
          <w:b/>
          <w:bCs/>
          <w:sz w:val="28"/>
          <w:szCs w:val="28"/>
          <w:lang w:val="uk-UA"/>
        </w:rPr>
        <w:t>закла</w:t>
      </w:r>
      <w:r w:rsidR="00576BCF">
        <w:rPr>
          <w:rFonts w:eastAsia="Calibri"/>
          <w:b/>
          <w:bCs/>
          <w:sz w:val="28"/>
          <w:szCs w:val="28"/>
          <w:lang w:val="uk-UA"/>
        </w:rPr>
        <w:t xml:space="preserve">дів загальної середньої освіти </w:t>
      </w:r>
    </w:p>
    <w:p w:rsidR="00576BCF" w:rsidRPr="00523D1A" w:rsidRDefault="00576BCF" w:rsidP="00576BCF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23D1A">
        <w:rPr>
          <w:rFonts w:eastAsia="Calibri"/>
          <w:b/>
          <w:bCs/>
          <w:sz w:val="28"/>
          <w:szCs w:val="28"/>
          <w:lang w:val="uk-UA"/>
        </w:rPr>
        <w:t xml:space="preserve">з навчанням українською мовою </w:t>
      </w:r>
    </w:p>
    <w:tbl>
      <w:tblPr>
        <w:tblpPr w:leftFromText="180" w:rightFromText="180" w:vertAnchor="text" w:horzAnchor="page" w:tblpX="1015" w:tblpY="25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3006"/>
      </w:tblGrid>
      <w:tr w:rsidR="00576BCF" w:rsidRPr="00FA1B33" w:rsidTr="00F10427">
        <w:trPr>
          <w:trHeight w:val="330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BCF" w:rsidRPr="00523D1A" w:rsidRDefault="00576BCF" w:rsidP="00F10427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006" w:type="dxa"/>
            <w:shd w:val="clear" w:color="auto" w:fill="auto"/>
          </w:tcPr>
          <w:p w:rsidR="00576BCF" w:rsidRPr="00EA5627" w:rsidRDefault="00576BCF" w:rsidP="00F10427">
            <w:pPr>
              <w:widowControl/>
              <w:suppressAutoHyphens w:val="0"/>
              <w:jc w:val="center"/>
              <w:rPr>
                <w:b/>
              </w:rPr>
            </w:pPr>
            <w:proofErr w:type="spellStart"/>
            <w:r w:rsidRPr="00EA5627">
              <w:rPr>
                <w:b/>
              </w:rPr>
              <w:t>Кількість</w:t>
            </w:r>
            <w:proofErr w:type="spellEnd"/>
            <w:r w:rsidRPr="00EA5627">
              <w:rPr>
                <w:b/>
              </w:rPr>
              <w:t xml:space="preserve"> годин на </w:t>
            </w:r>
            <w:proofErr w:type="spellStart"/>
            <w:r w:rsidRPr="00EA5627">
              <w:rPr>
                <w:b/>
              </w:rPr>
              <w:t>тиждень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класах</w:t>
            </w:r>
            <w:proofErr w:type="spellEnd"/>
          </w:p>
        </w:tc>
      </w:tr>
      <w:tr w:rsidR="00E3018A" w:rsidRPr="00523D1A" w:rsidTr="00F10427">
        <w:trPr>
          <w:trHeight w:val="300"/>
        </w:trPr>
        <w:tc>
          <w:tcPr>
            <w:tcW w:w="6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8A" w:rsidRPr="00523D1A" w:rsidRDefault="00E3018A" w:rsidP="00F10427">
            <w:pPr>
              <w:widowControl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7E48BB" w:rsidP="00F10427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DF2215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  <w:r w:rsidR="00E3018A">
              <w:rPr>
                <w:rFonts w:eastAsia="Calibri"/>
                <w:sz w:val="28"/>
                <w:szCs w:val="28"/>
                <w:lang w:val="uk-UA"/>
              </w:rPr>
              <w:t>+1</w:t>
            </w:r>
          </w:p>
        </w:tc>
      </w:tr>
      <w:tr w:rsidR="00E3018A" w:rsidRPr="00523D1A" w:rsidTr="00F10427"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18A" w:rsidRPr="00523D1A" w:rsidRDefault="00E3018A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3018A" w:rsidRPr="00523D1A" w:rsidTr="00F10427"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18A" w:rsidRPr="00523D1A" w:rsidRDefault="00E3018A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Іноземна мова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(англійська)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E3018A" w:rsidRPr="00523D1A" w:rsidTr="00F10427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8A" w:rsidRPr="00523D1A" w:rsidRDefault="00E3018A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3018A" w:rsidRPr="00523D1A" w:rsidTr="00F10427">
        <w:trPr>
          <w:trHeight w:val="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8A" w:rsidRDefault="00E3018A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8A" w:rsidRDefault="00E3018A" w:rsidP="00F1042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DF2215"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</w:tr>
      <w:tr w:rsidR="00E3018A" w:rsidRPr="00523D1A" w:rsidTr="00F10427">
        <w:trPr>
          <w:trHeight w:val="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8A" w:rsidRDefault="00E3018A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8A" w:rsidRDefault="00E3018A" w:rsidP="00F10427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8A" w:rsidRPr="00523D1A" w:rsidRDefault="00DF2215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</w:t>
            </w:r>
            <w:r w:rsidR="00E3018A" w:rsidRPr="00523D1A">
              <w:rPr>
                <w:rFonts w:eastAsia="Calibri"/>
                <w:sz w:val="28"/>
                <w:szCs w:val="28"/>
                <w:lang w:val="uk-UA"/>
              </w:rPr>
              <w:t>истецтво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2+0,5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  <w:r w:rsidR="001F54D6">
              <w:rPr>
                <w:rFonts w:eastAsia="Calibri"/>
                <w:sz w:val="28"/>
                <w:szCs w:val="28"/>
                <w:lang w:val="uk-UA"/>
              </w:rPr>
              <w:t>+0,5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Default="00E3018A" w:rsidP="00F10427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Default="00E3018A" w:rsidP="00F10427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Default="00DF2215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3018A" w:rsidRPr="00523D1A" w:rsidTr="00F10427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8A" w:rsidRPr="00523D1A" w:rsidRDefault="00E3018A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DF2215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3018A" w:rsidRPr="00523D1A" w:rsidTr="00F10427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8A" w:rsidRPr="00523D1A" w:rsidRDefault="00E3018A" w:rsidP="00F10427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EA5627" w:rsidRDefault="00E3018A" w:rsidP="00F10427">
            <w:pPr>
              <w:widowControl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A5627">
              <w:rPr>
                <w:rFonts w:eastAsia="Calibri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28</w:t>
            </w:r>
            <w:r w:rsidR="001F54D6">
              <w:rPr>
                <w:rFonts w:eastAsia="Calibri"/>
                <w:sz w:val="28"/>
                <w:szCs w:val="28"/>
                <w:lang w:val="uk-UA"/>
              </w:rPr>
              <w:t>,5+3+2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both"/>
              <w:rPr>
                <w:rFonts w:eastAsia="Calibri"/>
                <w:lang w:val="uk-UA"/>
              </w:rPr>
            </w:pPr>
            <w:r w:rsidRPr="00523D1A">
              <w:rPr>
                <w:rFonts w:eastAsia="Calibri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DF2215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EA5627" w:rsidRDefault="00E3018A" w:rsidP="00F10427">
            <w:pPr>
              <w:widowControl/>
              <w:rPr>
                <w:rFonts w:eastAsia="Calibri"/>
                <w:b/>
                <w:lang w:val="uk-UA"/>
              </w:rPr>
            </w:pPr>
            <w:r w:rsidRPr="00EA5627">
              <w:rPr>
                <w:rFonts w:eastAsia="Calibri"/>
                <w:b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  <w:r w:rsidR="001F54D6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Факультативні курси, індивідуальні заняття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Православна культура Слобожанщини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E3018A" w:rsidRPr="00523D1A" w:rsidTr="00F1042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E3018A" w:rsidP="00F10427">
            <w:pPr>
              <w:widowControl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EA5627">
              <w:rPr>
                <w:rFonts w:eastAsia="Calibri"/>
                <w:b/>
                <w:bCs/>
                <w:lang w:val="uk-UA"/>
              </w:rPr>
              <w:t>Всього (без урахування поділу класів на групи</w:t>
            </w: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A" w:rsidRPr="00523D1A" w:rsidRDefault="001F54D6" w:rsidP="00F10427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31</w:t>
            </w:r>
            <w:r w:rsidR="00E3018A">
              <w:rPr>
                <w:rFonts w:eastAsia="Calibri"/>
                <w:sz w:val="28"/>
                <w:szCs w:val="28"/>
                <w:lang w:val="uk-UA"/>
              </w:rPr>
              <w:t>.5</w:t>
            </w:r>
            <w:r>
              <w:rPr>
                <w:rFonts w:eastAsia="Calibri"/>
                <w:sz w:val="28"/>
                <w:szCs w:val="28"/>
                <w:lang w:val="uk-UA"/>
              </w:rPr>
              <w:t>+3</w:t>
            </w:r>
          </w:p>
        </w:tc>
      </w:tr>
    </w:tbl>
    <w:p w:rsidR="00576BCF" w:rsidRPr="00523D1A" w:rsidRDefault="00576BCF" w:rsidP="00576BCF">
      <w:pPr>
        <w:widowControl/>
        <w:rPr>
          <w:rFonts w:eastAsia="Calibri"/>
          <w:b/>
          <w:bCs/>
          <w:sz w:val="28"/>
          <w:szCs w:val="28"/>
          <w:lang w:val="uk-UA"/>
        </w:rPr>
      </w:pPr>
    </w:p>
    <w:p w:rsidR="00576BCF" w:rsidRDefault="009B1B8A" w:rsidP="00576BCF">
      <w:pPr>
        <w:widowControl/>
        <w:shd w:val="clear" w:color="auto" w:fill="FFFFFF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Директор гімназії</w:t>
      </w:r>
      <w:r w:rsidR="00576BCF">
        <w:rPr>
          <w:rFonts w:eastAsia="Calibri"/>
          <w:lang w:val="uk-UA"/>
        </w:rPr>
        <w:t xml:space="preserve">                                 Ю.М. Махова</w:t>
      </w:r>
    </w:p>
    <w:p w:rsidR="00576BCF" w:rsidRDefault="00576BCF" w:rsidP="00576BCF">
      <w:pPr>
        <w:widowControl/>
        <w:shd w:val="clear" w:color="auto" w:fill="FFFFFF"/>
        <w:ind w:left="284"/>
        <w:jc w:val="both"/>
        <w:rPr>
          <w:rFonts w:eastAsia="Calibri"/>
          <w:lang w:val="uk-UA"/>
        </w:rPr>
      </w:pPr>
    </w:p>
    <w:p w:rsidR="00576BCF" w:rsidRDefault="00576BCF" w:rsidP="00576BCF">
      <w:pPr>
        <w:widowControl/>
        <w:shd w:val="clear" w:color="auto" w:fill="FFFFFF"/>
        <w:ind w:left="284"/>
        <w:jc w:val="both"/>
        <w:rPr>
          <w:rFonts w:eastAsia="Calibri"/>
          <w:lang w:val="uk-UA"/>
        </w:rPr>
      </w:pPr>
    </w:p>
    <w:p w:rsidR="00576BCF" w:rsidRDefault="00576BCF" w:rsidP="00576BCF">
      <w:pPr>
        <w:widowControl/>
        <w:shd w:val="clear" w:color="auto" w:fill="FFFFFF"/>
        <w:ind w:left="284"/>
        <w:jc w:val="both"/>
        <w:rPr>
          <w:rFonts w:eastAsia="Calibri"/>
          <w:lang w:val="uk-UA"/>
        </w:rPr>
      </w:pPr>
    </w:p>
    <w:p w:rsidR="00576BCF" w:rsidRDefault="00576BCF" w:rsidP="00576BCF">
      <w:pPr>
        <w:widowControl/>
        <w:shd w:val="clear" w:color="auto" w:fill="FFFFFF"/>
        <w:ind w:left="284"/>
        <w:jc w:val="both"/>
        <w:rPr>
          <w:rFonts w:eastAsia="Calibri"/>
          <w:lang w:val="uk-UA"/>
        </w:rPr>
      </w:pPr>
    </w:p>
    <w:p w:rsidR="00F10427" w:rsidRDefault="00F10427" w:rsidP="00F10427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Pr="00553C50" w:rsidRDefault="00D07D6C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D07D6C" w:rsidRDefault="00D07D6C" w:rsidP="00D07D6C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D07D6C" w:rsidRDefault="00D07D6C" w:rsidP="00D07D6C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D07D6C" w:rsidRDefault="00D07D6C" w:rsidP="00D07D6C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D07D6C" w:rsidRDefault="00D07D6C" w:rsidP="00D07D6C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D07D6C" w:rsidRDefault="00D07D6C" w:rsidP="00D07D6C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Pr="00553C50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Pr="00D07D6C" w:rsidRDefault="00D07D6C" w:rsidP="00D07D6C">
      <w:pPr>
        <w:jc w:val="both"/>
        <w:rPr>
          <w:sz w:val="28"/>
          <w:szCs w:val="28"/>
          <w:lang w:val="uk-UA"/>
        </w:rPr>
      </w:pPr>
    </w:p>
    <w:p w:rsidR="009B1B8A" w:rsidRDefault="00D07D6C" w:rsidP="009B1B8A">
      <w:pPr>
        <w:tabs>
          <w:tab w:val="left" w:pos="0"/>
          <w:tab w:val="left" w:pos="720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</w:p>
    <w:p w:rsidR="00A02656" w:rsidRPr="00D07D6C" w:rsidRDefault="00A02656" w:rsidP="00206ADB">
      <w:pPr>
        <w:pageBreakBefore/>
        <w:rPr>
          <w:rFonts w:eastAsia="Calibri"/>
          <w:sz w:val="28"/>
          <w:szCs w:val="28"/>
        </w:rPr>
      </w:pPr>
    </w:p>
    <w:sectPr w:rsidR="00A02656" w:rsidRPr="00D07D6C" w:rsidSect="0018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432"/>
      </w:pPr>
      <w:rPr>
        <w:rFonts w:eastAsia="Lucida Sans Unicode" w:cs="Lohit Hindi"/>
        <w:bCs/>
        <w:color w:val="000000"/>
        <w:sz w:val="28"/>
        <w:szCs w:val="28"/>
        <w:lang w:val="uk-UA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576"/>
      </w:pPr>
      <w:rPr>
        <w:rFonts w:eastAsia="Lucida Sans Unicode" w:cs="Lohit Hindi"/>
        <w:bCs/>
        <w:color w:val="000000"/>
        <w:sz w:val="28"/>
        <w:szCs w:val="28"/>
        <w:lang w:val="uk-UA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584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 w:val="20"/>
        <w:szCs w:val="28"/>
        <w:lang w:val="de-DE" w:eastAsia="uk-U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3B72EF7"/>
    <w:multiLevelType w:val="hybridMultilevel"/>
    <w:tmpl w:val="FAC84F4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0B9B5D48"/>
    <w:multiLevelType w:val="hybridMultilevel"/>
    <w:tmpl w:val="9D96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11492"/>
    <w:multiLevelType w:val="hybridMultilevel"/>
    <w:tmpl w:val="0B40087C"/>
    <w:lvl w:ilvl="0" w:tplc="5F94267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30BD7"/>
    <w:multiLevelType w:val="hybridMultilevel"/>
    <w:tmpl w:val="D952D6AC"/>
    <w:lvl w:ilvl="0" w:tplc="92CE4B2A">
      <w:numFmt w:val="bullet"/>
      <w:lvlText w:val="-"/>
      <w:lvlJc w:val="left"/>
      <w:pPr>
        <w:ind w:left="111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659B464C"/>
    <w:multiLevelType w:val="multilevel"/>
    <w:tmpl w:val="30629DA8"/>
    <w:lvl w:ilvl="0">
      <w:start w:val="5"/>
      <w:numFmt w:val="bullet"/>
      <w:lvlText w:val="-"/>
      <w:lvlJc w:val="left"/>
      <w:pPr>
        <w:ind w:left="23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45" w:hanging="360"/>
      </w:pPr>
      <w:rPr>
        <w:rFonts w:ascii="Wingdings" w:hAnsi="Wingdings" w:cs="Wingdings" w:hint="default"/>
      </w:rPr>
    </w:lvl>
  </w:abstractNum>
  <w:abstractNum w:abstractNumId="8">
    <w:nsid w:val="6B1430E5"/>
    <w:multiLevelType w:val="hybridMultilevel"/>
    <w:tmpl w:val="13A27EE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E2F433C"/>
    <w:multiLevelType w:val="hybridMultilevel"/>
    <w:tmpl w:val="164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0D24"/>
    <w:rsid w:val="00003709"/>
    <w:rsid w:val="00006B12"/>
    <w:rsid w:val="000154C9"/>
    <w:rsid w:val="000232E3"/>
    <w:rsid w:val="000255F9"/>
    <w:rsid w:val="000426A2"/>
    <w:rsid w:val="000511BF"/>
    <w:rsid w:val="00051769"/>
    <w:rsid w:val="000A0614"/>
    <w:rsid w:val="000B53B6"/>
    <w:rsid w:val="000C49C4"/>
    <w:rsid w:val="001132C9"/>
    <w:rsid w:val="00140C87"/>
    <w:rsid w:val="001415A9"/>
    <w:rsid w:val="00155D54"/>
    <w:rsid w:val="00162D10"/>
    <w:rsid w:val="001640F2"/>
    <w:rsid w:val="0018637A"/>
    <w:rsid w:val="001957CD"/>
    <w:rsid w:val="001B0A77"/>
    <w:rsid w:val="001E116B"/>
    <w:rsid w:val="001E471F"/>
    <w:rsid w:val="001F089A"/>
    <w:rsid w:val="001F4717"/>
    <w:rsid w:val="001F54D6"/>
    <w:rsid w:val="00206ADB"/>
    <w:rsid w:val="00212700"/>
    <w:rsid w:val="0023277D"/>
    <w:rsid w:val="002351A7"/>
    <w:rsid w:val="00250D24"/>
    <w:rsid w:val="00281623"/>
    <w:rsid w:val="002864D2"/>
    <w:rsid w:val="002A1907"/>
    <w:rsid w:val="002B0FAC"/>
    <w:rsid w:val="002C274D"/>
    <w:rsid w:val="002D517E"/>
    <w:rsid w:val="002F5B44"/>
    <w:rsid w:val="00331615"/>
    <w:rsid w:val="00363579"/>
    <w:rsid w:val="00370B76"/>
    <w:rsid w:val="003A3F35"/>
    <w:rsid w:val="003B5DC0"/>
    <w:rsid w:val="003D544B"/>
    <w:rsid w:val="003E25AF"/>
    <w:rsid w:val="003F1852"/>
    <w:rsid w:val="003F19C6"/>
    <w:rsid w:val="00447623"/>
    <w:rsid w:val="004B6BFC"/>
    <w:rsid w:val="004C2991"/>
    <w:rsid w:val="004E6DDF"/>
    <w:rsid w:val="00512121"/>
    <w:rsid w:val="00542050"/>
    <w:rsid w:val="00553C50"/>
    <w:rsid w:val="00562E24"/>
    <w:rsid w:val="0057659F"/>
    <w:rsid w:val="00576BCF"/>
    <w:rsid w:val="00584240"/>
    <w:rsid w:val="005A7D32"/>
    <w:rsid w:val="005B146E"/>
    <w:rsid w:val="005B53D3"/>
    <w:rsid w:val="005C2C0B"/>
    <w:rsid w:val="005D533B"/>
    <w:rsid w:val="005D67DE"/>
    <w:rsid w:val="00612573"/>
    <w:rsid w:val="00643F79"/>
    <w:rsid w:val="00667F86"/>
    <w:rsid w:val="00677443"/>
    <w:rsid w:val="0068330B"/>
    <w:rsid w:val="00692458"/>
    <w:rsid w:val="006B131D"/>
    <w:rsid w:val="006C7025"/>
    <w:rsid w:val="006E2414"/>
    <w:rsid w:val="006E3174"/>
    <w:rsid w:val="00727EC1"/>
    <w:rsid w:val="00775D7E"/>
    <w:rsid w:val="00782570"/>
    <w:rsid w:val="00784E31"/>
    <w:rsid w:val="007960FB"/>
    <w:rsid w:val="007975EB"/>
    <w:rsid w:val="007B1BDC"/>
    <w:rsid w:val="007D1308"/>
    <w:rsid w:val="007E48BB"/>
    <w:rsid w:val="008140E2"/>
    <w:rsid w:val="0082703B"/>
    <w:rsid w:val="00874D90"/>
    <w:rsid w:val="00876017"/>
    <w:rsid w:val="00882DEE"/>
    <w:rsid w:val="008B3893"/>
    <w:rsid w:val="008F0A36"/>
    <w:rsid w:val="009102E7"/>
    <w:rsid w:val="00914A7D"/>
    <w:rsid w:val="00955960"/>
    <w:rsid w:val="009617A2"/>
    <w:rsid w:val="00986856"/>
    <w:rsid w:val="00993035"/>
    <w:rsid w:val="009B0B85"/>
    <w:rsid w:val="009B1713"/>
    <w:rsid w:val="009B1B8A"/>
    <w:rsid w:val="009E70DC"/>
    <w:rsid w:val="009F790C"/>
    <w:rsid w:val="00A02656"/>
    <w:rsid w:val="00A34960"/>
    <w:rsid w:val="00A523FC"/>
    <w:rsid w:val="00A55B9B"/>
    <w:rsid w:val="00A61CFE"/>
    <w:rsid w:val="00A74636"/>
    <w:rsid w:val="00A86FB5"/>
    <w:rsid w:val="00A96915"/>
    <w:rsid w:val="00A97570"/>
    <w:rsid w:val="00AD3EAD"/>
    <w:rsid w:val="00AD7A7E"/>
    <w:rsid w:val="00B40113"/>
    <w:rsid w:val="00B569BF"/>
    <w:rsid w:val="00B92E91"/>
    <w:rsid w:val="00BA0260"/>
    <w:rsid w:val="00BA7026"/>
    <w:rsid w:val="00BC6D45"/>
    <w:rsid w:val="00BD3018"/>
    <w:rsid w:val="00BD4759"/>
    <w:rsid w:val="00C00AFE"/>
    <w:rsid w:val="00C0283A"/>
    <w:rsid w:val="00C55D2C"/>
    <w:rsid w:val="00CC13D4"/>
    <w:rsid w:val="00CD476F"/>
    <w:rsid w:val="00D07D6C"/>
    <w:rsid w:val="00D35946"/>
    <w:rsid w:val="00D36B5E"/>
    <w:rsid w:val="00D3724C"/>
    <w:rsid w:val="00D50A78"/>
    <w:rsid w:val="00D95533"/>
    <w:rsid w:val="00D9723E"/>
    <w:rsid w:val="00DA3287"/>
    <w:rsid w:val="00DA5EAE"/>
    <w:rsid w:val="00DE140E"/>
    <w:rsid w:val="00DE1CA8"/>
    <w:rsid w:val="00DF2215"/>
    <w:rsid w:val="00E13890"/>
    <w:rsid w:val="00E2624F"/>
    <w:rsid w:val="00E26586"/>
    <w:rsid w:val="00E3018A"/>
    <w:rsid w:val="00E411B9"/>
    <w:rsid w:val="00E454FA"/>
    <w:rsid w:val="00E60633"/>
    <w:rsid w:val="00E60B84"/>
    <w:rsid w:val="00E66F72"/>
    <w:rsid w:val="00EA5627"/>
    <w:rsid w:val="00EC0DAC"/>
    <w:rsid w:val="00EC79B8"/>
    <w:rsid w:val="00F10427"/>
    <w:rsid w:val="00F14E07"/>
    <w:rsid w:val="00F81FFF"/>
    <w:rsid w:val="00F8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F54A21-DAB5-4757-B34D-7C96662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14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614"/>
    <w:rPr>
      <w:rFonts w:cs="Times New Roman"/>
      <w:color w:val="0000FF"/>
      <w:u w:val="single"/>
    </w:rPr>
  </w:style>
  <w:style w:type="paragraph" w:customStyle="1" w:styleId="LTGliederung1">
    <w:name w:val="???????~LT~Gliederung 1"/>
    <w:rsid w:val="000A0614"/>
    <w:pPr>
      <w:widowControl w:val="0"/>
      <w:tabs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  <w:tab w:val="left" w:pos="23760"/>
        <w:tab w:val="left" w:pos="25200"/>
        <w:tab w:val="left" w:pos="26640"/>
      </w:tabs>
      <w:suppressAutoHyphens/>
      <w:autoSpaceDE w:val="0"/>
      <w:spacing w:before="160" w:line="100" w:lineRule="atLeast"/>
      <w:ind w:left="540"/>
    </w:pPr>
    <w:rPr>
      <w:rFonts w:ascii="Tahoma" w:eastAsia="Tahoma" w:hAnsi="Tahoma" w:cs="Tahoma"/>
      <w:shadow/>
      <w:color w:val="FFFFFF"/>
      <w:kern w:val="1"/>
      <w:sz w:val="64"/>
      <w:szCs w:val="64"/>
      <w:lang w:val="en-US" w:eastAsia="zh-CN" w:bidi="en-US"/>
    </w:rPr>
  </w:style>
  <w:style w:type="paragraph" w:customStyle="1" w:styleId="a4">
    <w:name w:val="Содержимое таблицы"/>
    <w:basedOn w:val="a"/>
    <w:rsid w:val="000A0614"/>
    <w:pPr>
      <w:suppressLineNumbers/>
    </w:pPr>
  </w:style>
  <w:style w:type="paragraph" w:customStyle="1" w:styleId="a5">
    <w:name w:val="Базовый"/>
    <w:rsid w:val="000A0614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A0614"/>
  </w:style>
  <w:style w:type="paragraph" w:styleId="a6">
    <w:name w:val="List Paragraph"/>
    <w:basedOn w:val="a"/>
    <w:uiPriority w:val="34"/>
    <w:qFormat/>
    <w:rsid w:val="001957CD"/>
    <w:pPr>
      <w:ind w:left="720"/>
      <w:contextualSpacing/>
    </w:pPr>
  </w:style>
  <w:style w:type="paragraph" w:customStyle="1" w:styleId="1">
    <w:name w:val="Звичайний (веб)1"/>
    <w:basedOn w:val="a"/>
    <w:rsid w:val="00162D10"/>
    <w:pPr>
      <w:spacing w:before="280" w:after="280"/>
    </w:pPr>
    <w:rPr>
      <w:kern w:val="2"/>
      <w:lang w:eastAsia="zh-CN"/>
    </w:rPr>
  </w:style>
  <w:style w:type="paragraph" w:styleId="a7">
    <w:name w:val="Balloon Text"/>
    <w:basedOn w:val="a"/>
    <w:link w:val="a8"/>
    <w:semiHidden/>
    <w:unhideWhenUsed/>
    <w:rsid w:val="00DE1C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E1CA8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21A4-4978-4FA6-A681-3B3345B6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12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User_1</cp:lastModifiedBy>
  <cp:revision>65</cp:revision>
  <cp:lastPrinted>2021-09-02T05:21:00Z</cp:lastPrinted>
  <dcterms:created xsi:type="dcterms:W3CDTF">2018-06-17T18:01:00Z</dcterms:created>
  <dcterms:modified xsi:type="dcterms:W3CDTF">2021-09-02T05:22:00Z</dcterms:modified>
</cp:coreProperties>
</file>